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6B3" w:rsidRDefault="001C4AD3">
      <w:pPr>
        <w:autoSpaceDE/>
        <w:rPr>
          <w:rFonts w:ascii="Calibri" w:eastAsia="SimSun" w:hAnsi="Calibri" w:cs="Calibri"/>
          <w:kern w:val="3"/>
          <w:sz w:val="20"/>
          <w:szCs w:val="20"/>
          <w:lang w:eastAsia="zh-CN" w:bidi="hi-IN"/>
        </w:rPr>
      </w:pPr>
      <w:bookmarkStart w:id="0" w:name="_GoBack"/>
      <w:bookmarkEnd w:id="0"/>
      <w:r>
        <w:rPr>
          <w:rFonts w:ascii="Calibri" w:eastAsia="SimSun" w:hAnsi="Calibri" w:cs="Calibri"/>
          <w:kern w:val="3"/>
          <w:sz w:val="20"/>
          <w:szCs w:val="20"/>
          <w:lang w:eastAsia="zh-CN" w:bidi="hi-IN"/>
        </w:rPr>
        <w:tab/>
      </w:r>
      <w:r>
        <w:rPr>
          <w:rFonts w:ascii="Calibri" w:eastAsia="SimSun" w:hAnsi="Calibri" w:cs="Calibri"/>
          <w:kern w:val="3"/>
          <w:sz w:val="20"/>
          <w:szCs w:val="20"/>
          <w:lang w:eastAsia="zh-CN" w:bidi="hi-IN"/>
        </w:rPr>
        <w:tab/>
      </w:r>
      <w:r>
        <w:rPr>
          <w:rFonts w:ascii="Calibri" w:eastAsia="SimSun" w:hAnsi="Calibri" w:cs="Calibri"/>
          <w:kern w:val="3"/>
          <w:sz w:val="20"/>
          <w:szCs w:val="20"/>
          <w:lang w:eastAsia="zh-CN" w:bidi="hi-IN"/>
        </w:rPr>
        <w:tab/>
      </w:r>
      <w:r>
        <w:rPr>
          <w:rFonts w:ascii="Calibri" w:eastAsia="SimSun" w:hAnsi="Calibri" w:cs="Calibri"/>
          <w:kern w:val="3"/>
          <w:sz w:val="20"/>
          <w:szCs w:val="20"/>
          <w:lang w:eastAsia="zh-CN" w:bidi="hi-IN"/>
        </w:rPr>
        <w:tab/>
      </w:r>
      <w:r>
        <w:rPr>
          <w:rFonts w:ascii="Calibri" w:eastAsia="SimSun" w:hAnsi="Calibri" w:cs="Calibri"/>
          <w:kern w:val="3"/>
          <w:sz w:val="20"/>
          <w:szCs w:val="20"/>
          <w:lang w:eastAsia="zh-CN" w:bidi="hi-IN"/>
        </w:rPr>
        <w:tab/>
      </w:r>
      <w:r>
        <w:rPr>
          <w:rFonts w:ascii="Calibri" w:eastAsia="SimSun" w:hAnsi="Calibri" w:cs="Calibri"/>
          <w:kern w:val="3"/>
          <w:sz w:val="20"/>
          <w:szCs w:val="20"/>
          <w:lang w:eastAsia="zh-CN" w:bidi="hi-IN"/>
        </w:rPr>
        <w:tab/>
      </w:r>
      <w:r>
        <w:rPr>
          <w:rFonts w:ascii="Calibri" w:eastAsia="SimSun" w:hAnsi="Calibri" w:cs="Calibri"/>
          <w:kern w:val="3"/>
          <w:sz w:val="20"/>
          <w:szCs w:val="20"/>
          <w:lang w:eastAsia="zh-CN" w:bidi="hi-IN"/>
        </w:rPr>
        <w:tab/>
      </w:r>
      <w:r>
        <w:rPr>
          <w:rFonts w:ascii="Calibri" w:eastAsia="SimSun" w:hAnsi="Calibri" w:cs="Calibri"/>
          <w:kern w:val="3"/>
          <w:sz w:val="20"/>
          <w:szCs w:val="20"/>
          <w:lang w:eastAsia="zh-CN" w:bidi="hi-IN"/>
        </w:rPr>
        <w:tab/>
      </w:r>
      <w:r>
        <w:rPr>
          <w:rFonts w:ascii="Calibri" w:eastAsia="SimSun" w:hAnsi="Calibri" w:cs="Calibri"/>
          <w:kern w:val="3"/>
          <w:sz w:val="20"/>
          <w:szCs w:val="20"/>
          <w:lang w:eastAsia="zh-CN" w:bidi="hi-IN"/>
        </w:rPr>
        <w:tab/>
        <w:t>Gjeldende fra 24.10.2012</w:t>
      </w:r>
    </w:p>
    <w:p w:rsidR="00EA66B3" w:rsidRDefault="001C4AD3">
      <w:pPr>
        <w:autoSpaceDE/>
        <w:rPr>
          <w:rFonts w:ascii="Calibri" w:eastAsia="SimSun" w:hAnsi="Calibri" w:cs="Calibri"/>
          <w:kern w:val="3"/>
          <w:sz w:val="20"/>
          <w:szCs w:val="20"/>
          <w:lang w:eastAsia="zh-CN" w:bidi="hi-IN"/>
        </w:rPr>
      </w:pPr>
      <w:r>
        <w:rPr>
          <w:rFonts w:ascii="Calibri" w:eastAsia="SimSun" w:hAnsi="Calibri" w:cs="Calibri"/>
          <w:kern w:val="3"/>
          <w:sz w:val="20"/>
          <w:szCs w:val="20"/>
          <w:lang w:eastAsia="zh-CN" w:bidi="hi-IN"/>
        </w:rPr>
        <w:tab/>
      </w:r>
      <w:r>
        <w:rPr>
          <w:rFonts w:ascii="Calibri" w:eastAsia="SimSun" w:hAnsi="Calibri" w:cs="Calibri"/>
          <w:kern w:val="3"/>
          <w:sz w:val="20"/>
          <w:szCs w:val="20"/>
          <w:lang w:eastAsia="zh-CN" w:bidi="hi-IN"/>
        </w:rPr>
        <w:tab/>
      </w:r>
      <w:r>
        <w:rPr>
          <w:rFonts w:ascii="Calibri" w:eastAsia="SimSun" w:hAnsi="Calibri" w:cs="Calibri"/>
          <w:kern w:val="3"/>
          <w:sz w:val="20"/>
          <w:szCs w:val="20"/>
          <w:lang w:eastAsia="zh-CN" w:bidi="hi-IN"/>
        </w:rPr>
        <w:tab/>
      </w:r>
      <w:r>
        <w:rPr>
          <w:rFonts w:ascii="Calibri" w:eastAsia="SimSun" w:hAnsi="Calibri" w:cs="Calibri"/>
          <w:kern w:val="3"/>
          <w:sz w:val="20"/>
          <w:szCs w:val="20"/>
          <w:lang w:eastAsia="zh-CN" w:bidi="hi-IN"/>
        </w:rPr>
        <w:tab/>
      </w:r>
      <w:r>
        <w:rPr>
          <w:rFonts w:ascii="Calibri" w:eastAsia="SimSun" w:hAnsi="Calibri" w:cs="Calibri"/>
          <w:kern w:val="3"/>
          <w:sz w:val="20"/>
          <w:szCs w:val="20"/>
          <w:lang w:eastAsia="zh-CN" w:bidi="hi-IN"/>
        </w:rPr>
        <w:tab/>
      </w:r>
      <w:r>
        <w:rPr>
          <w:rFonts w:ascii="Calibri" w:eastAsia="SimSun" w:hAnsi="Calibri" w:cs="Calibri"/>
          <w:kern w:val="3"/>
          <w:sz w:val="20"/>
          <w:szCs w:val="20"/>
          <w:lang w:eastAsia="zh-CN" w:bidi="hi-IN"/>
        </w:rPr>
        <w:tab/>
      </w:r>
      <w:r>
        <w:rPr>
          <w:rFonts w:ascii="Calibri" w:eastAsia="SimSun" w:hAnsi="Calibri" w:cs="Calibri"/>
          <w:kern w:val="3"/>
          <w:sz w:val="20"/>
          <w:szCs w:val="20"/>
          <w:lang w:eastAsia="zh-CN" w:bidi="hi-IN"/>
        </w:rPr>
        <w:tab/>
      </w:r>
      <w:r>
        <w:rPr>
          <w:rFonts w:ascii="Calibri" w:eastAsia="SimSun" w:hAnsi="Calibri" w:cs="Calibri"/>
          <w:kern w:val="3"/>
          <w:sz w:val="20"/>
          <w:szCs w:val="20"/>
          <w:lang w:eastAsia="zh-CN" w:bidi="hi-IN"/>
        </w:rPr>
        <w:tab/>
      </w:r>
      <w:r>
        <w:rPr>
          <w:rFonts w:ascii="Calibri" w:eastAsia="SimSun" w:hAnsi="Calibri" w:cs="Calibri"/>
          <w:kern w:val="3"/>
          <w:sz w:val="20"/>
          <w:szCs w:val="20"/>
          <w:lang w:eastAsia="zh-CN" w:bidi="hi-IN"/>
        </w:rPr>
        <w:tab/>
        <w:t>Obligatorisk fra 01.01.2018</w:t>
      </w:r>
    </w:p>
    <w:p w:rsidR="00EA66B3" w:rsidRDefault="00EA66B3">
      <w:pPr>
        <w:autoSpaceDE/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</w:p>
    <w:tbl>
      <w:tblPr>
        <w:tblW w:w="10736" w:type="dxa"/>
        <w:tblInd w:w="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"/>
        <w:gridCol w:w="765"/>
        <w:gridCol w:w="127"/>
        <w:gridCol w:w="719"/>
        <w:gridCol w:w="10"/>
        <w:gridCol w:w="110"/>
        <w:gridCol w:w="728"/>
        <w:gridCol w:w="258"/>
        <w:gridCol w:w="426"/>
        <w:gridCol w:w="166"/>
        <w:gridCol w:w="40"/>
        <w:gridCol w:w="101"/>
        <w:gridCol w:w="80"/>
        <w:gridCol w:w="38"/>
        <w:gridCol w:w="591"/>
        <w:gridCol w:w="40"/>
        <w:gridCol w:w="359"/>
        <w:gridCol w:w="316"/>
        <w:gridCol w:w="136"/>
        <w:gridCol w:w="40"/>
        <w:gridCol w:w="534"/>
        <w:gridCol w:w="142"/>
        <w:gridCol w:w="135"/>
        <w:gridCol w:w="6"/>
        <w:gridCol w:w="40"/>
        <w:gridCol w:w="92"/>
        <w:gridCol w:w="223"/>
        <w:gridCol w:w="80"/>
        <w:gridCol w:w="137"/>
        <w:gridCol w:w="80"/>
        <w:gridCol w:w="198"/>
        <w:gridCol w:w="40"/>
        <w:gridCol w:w="395"/>
        <w:gridCol w:w="136"/>
        <w:gridCol w:w="139"/>
        <w:gridCol w:w="6"/>
        <w:gridCol w:w="34"/>
        <w:gridCol w:w="100"/>
        <w:gridCol w:w="435"/>
        <w:gridCol w:w="278"/>
        <w:gridCol w:w="137"/>
        <w:gridCol w:w="435"/>
        <w:gridCol w:w="140"/>
        <w:gridCol w:w="143"/>
        <w:gridCol w:w="40"/>
        <w:gridCol w:w="40"/>
        <w:gridCol w:w="505"/>
        <w:gridCol w:w="40"/>
        <w:gridCol w:w="40"/>
        <w:gridCol w:w="770"/>
        <w:gridCol w:w="40"/>
        <w:gridCol w:w="46"/>
      </w:tblGrid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215" w:type="dxa"/>
            <w:gridSpan w:val="4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r>
              <w:rPr>
                <w:rFonts w:ascii="Calibri" w:eastAsia="SimSun" w:hAnsi="Calibri" w:cs="Calibri"/>
                <w:bCs/>
                <w:kern w:val="3"/>
                <w:sz w:val="24"/>
                <w:szCs w:val="24"/>
                <w:lang w:eastAsia="zh-CN" w:bidi="hi-IN"/>
              </w:rPr>
              <w:t xml:space="preserve">                                                                                                                          </w:t>
            </w:r>
          </w:p>
          <w:p w:rsidR="00EA66B3" w:rsidRDefault="001C4AD3">
            <w:pPr>
              <w:rPr>
                <w:rFonts w:ascii="Calibri" w:eastAsia="SimSun" w:hAnsi="Calibri" w:cs="Calibri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ATTESTASJONSSKJEMA I PSYKIATRI </w:t>
            </w: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215" w:type="dxa"/>
            <w:gridSpan w:val="4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r>
              <w:rPr>
                <w:rFonts w:ascii="Calibri" w:eastAsia="SimSun" w:hAnsi="Calibri" w:cs="Calibri"/>
                <w:bCs/>
                <w:iCs/>
                <w:kern w:val="3"/>
                <w:sz w:val="24"/>
                <w:szCs w:val="24"/>
                <w:lang w:eastAsia="zh-CN" w:bidi="hi-IN"/>
              </w:rPr>
              <w:t>Vedlegg til søknad om spesialistgodkjenning i psykiatri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9215" w:type="dxa"/>
            <w:gridSpan w:val="4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r>
              <w:rPr>
                <w:rFonts w:ascii="Calibri" w:eastAsia="SimSun" w:hAnsi="Calibri" w:cs="Calibri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</w:rPr>
              <w:t>Hver kandidat fyller ut ett skjema.</w:t>
            </w:r>
            <w:r>
              <w:rPr>
                <w:rFonts w:ascii="Calibri" w:eastAsia="SimSun" w:hAnsi="Calibri" w:cs="Calibri"/>
                <w:i/>
                <w:kern w:val="3"/>
                <w:sz w:val="24"/>
                <w:szCs w:val="24"/>
                <w:lang w:eastAsia="zh-CN" w:bidi="hi-IN"/>
              </w:rPr>
              <w:t xml:space="preserve"> Se veiledning til attestasjonsskjema for utfyllende informasjon.</w:t>
            </w: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215" w:type="dxa"/>
            <w:gridSpan w:val="4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r>
              <w:rPr>
                <w:rFonts w:ascii="Calibri" w:eastAsia="SimSun" w:hAnsi="Calibri" w:cs="Calibri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</w:rPr>
              <w:t>Se målbeskrivelsen for nærmere beskrivelse av innhold og praktisk gjennomførelse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215" w:type="dxa"/>
            <w:gridSpan w:val="4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A66B3" w:rsidRDefault="00EA66B3">
            <w:pPr>
              <w:jc w:val="center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center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center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center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center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215" w:type="dxa"/>
            <w:gridSpan w:val="4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Navn:....................................................  Født:............................................</w:t>
            </w: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215" w:type="dxa"/>
            <w:gridSpan w:val="4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EA66B3" w:rsidRDefault="00EA66B3">
            <w:pPr>
              <w:jc w:val="center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center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center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center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center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215" w:type="dxa"/>
            <w:gridSpan w:val="4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1C4AD3">
            <w: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  <w:t>Krav til ferdigheter, kompetanse og erfaring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:</w:t>
            </w: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215" w:type="dxa"/>
            <w:gridSpan w:val="4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215" w:type="dxa"/>
            <w:gridSpan w:val="4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  <w:t>1.1. Generell klinisk erfaring</w:t>
            </w: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68" w:type="dxa"/>
            <w:gridSpan w:val="3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3"/>
                <w:sz w:val="24"/>
                <w:szCs w:val="24"/>
                <w:lang w:eastAsia="zh-CN" w:bidi="hi-IN"/>
              </w:rPr>
              <w:t>1.1.1</w:t>
            </w:r>
          </w:p>
        </w:tc>
        <w:tc>
          <w:tcPr>
            <w:tcW w:w="1847" w:type="dxa"/>
            <w:gridSpan w:val="10"/>
            <w:vMerge w:val="restar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  <w:t>Minstekra</w:t>
            </w:r>
            <w: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  <w:t>v</w:t>
            </w:r>
          </w:p>
          <w:p w:rsidR="00EA66B3" w:rsidRDefault="001C4AD3"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100 akutt-pasienter</w:t>
            </w: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68" w:type="dxa"/>
            <w:gridSpan w:val="3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Mottak akuttpasienter med generell innkomstjournal</w:t>
            </w:r>
          </w:p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Sign</w:t>
            </w:r>
            <w:r w:rsidR="00ED02E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847" w:type="dxa"/>
            <w:gridSpan w:val="10"/>
            <w:vMerge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753"/>
        </w:trPr>
        <w:tc>
          <w:tcPr>
            <w:tcW w:w="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8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26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5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8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26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5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8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26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5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8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26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5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8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26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5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8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26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5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8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26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5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8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26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5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8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26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5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92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39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2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25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26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5" w:type="dxa"/>
            <w:gridSpan w:val="8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5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6519" w:type="dxa"/>
            <w:gridSpan w:val="29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ind w:right="57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1.1.2</w:t>
            </w:r>
          </w:p>
          <w:p w:rsidR="00EA66B3" w:rsidRDefault="001C4AD3">
            <w:pPr>
              <w:ind w:right="57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Skriftlig arbeid med etiske refleksjoner om pasienter mottatt på tvang.</w:t>
            </w:r>
          </w:p>
          <w:p w:rsidR="00EA66B3" w:rsidRDefault="001C4AD3">
            <w:pPr>
              <w:ind w:right="57"/>
            </w:pPr>
            <w: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  <w:t>Minstekra</w:t>
            </w:r>
            <w: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  <w:t xml:space="preserve">v: 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5 skriftlige arbeid</w:t>
            </w:r>
          </w:p>
          <w:p w:rsidR="00EA66B3" w:rsidRDefault="00EA66B3">
            <w:pPr>
              <w:ind w:right="57"/>
            </w:pPr>
          </w:p>
        </w:tc>
        <w:tc>
          <w:tcPr>
            <w:tcW w:w="8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ind w:right="57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73" w:type="dxa"/>
            <w:gridSpan w:val="1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3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Sign</w:t>
            </w:r>
            <w:r w:rsidR="00ED02E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6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5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3" w:type="dxa"/>
            <w:gridSpan w:val="10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0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0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1.1.3</w:t>
            </w: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5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33" w:type="dxa"/>
            <w:gridSpan w:val="10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0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/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7507" w:type="dxa"/>
            <w:gridSpan w:val="3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Skriftlig arbeid i form av fullstendig psykiatrisk primærjournal</w:t>
            </w:r>
          </w:p>
          <w:p w:rsidR="00EA66B3" w:rsidRDefault="001C4AD3">
            <w: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  <w:t>Minstekra</w:t>
            </w:r>
            <w: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  <w:t xml:space="preserve">v: 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5 skriftlige arbeid</w:t>
            </w:r>
          </w:p>
          <w:p w:rsidR="00EA66B3" w:rsidRDefault="00EA66B3"/>
        </w:tc>
        <w:tc>
          <w:tcPr>
            <w:tcW w:w="1708" w:type="dxa"/>
            <w:gridSpan w:val="9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Sign</w:t>
            </w:r>
            <w:r w:rsidR="00ED02E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6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5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87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6" w:type="dxa"/>
            <w:gridSpan w:val="8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0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0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1.1.4</w:t>
            </w: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5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87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6" w:type="dxa"/>
            <w:gridSpan w:val="8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0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/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5941" w:type="dxa"/>
            <w:gridSpan w:val="2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Pasientforløp akuttpasient</w:t>
            </w:r>
          </w:p>
          <w:p w:rsidR="00EA66B3" w:rsidRDefault="001C4AD3">
            <w: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  <w:t>Minstekra</w:t>
            </w:r>
            <w: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  <w:t>v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: 10 skriftlige rapporter på pasientforløp</w:t>
            </w:r>
          </w:p>
          <w:p w:rsidR="00EA66B3" w:rsidRDefault="00EA66B3"/>
        </w:tc>
        <w:tc>
          <w:tcPr>
            <w:tcW w:w="856" w:type="dxa"/>
            <w:gridSpan w:val="8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0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Sign</w:t>
            </w:r>
            <w:r w:rsidR="00ED02E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6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9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6" w:type="dxa"/>
            <w:gridSpan w:val="1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5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87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6" w:type="dxa"/>
            <w:gridSpan w:val="8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0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0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1.1.5 </w:t>
            </w: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5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87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6" w:type="dxa"/>
            <w:gridSpan w:val="8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0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/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7507" w:type="dxa"/>
            <w:gridSpan w:val="3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Pasientforløp allmenpsykiatrisk poliklinikk</w:t>
            </w:r>
          </w:p>
          <w:p w:rsidR="00EA66B3" w:rsidRDefault="001C4AD3">
            <w: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  <w:t xml:space="preserve">Minstekrav: 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5 fullstendige epikriser med behandlingsforløp</w:t>
            </w:r>
          </w:p>
          <w:p w:rsidR="00EA66B3" w:rsidRDefault="00EA66B3"/>
        </w:tc>
        <w:tc>
          <w:tcPr>
            <w:tcW w:w="1708" w:type="dxa"/>
            <w:gridSpan w:val="9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Sign</w:t>
            </w:r>
            <w:r w:rsidR="00ED02E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6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5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87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6" w:type="dxa"/>
            <w:gridSpan w:val="8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0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0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1.1.6</w:t>
            </w: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5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87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6" w:type="dxa"/>
            <w:gridSpan w:val="8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0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/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7507" w:type="dxa"/>
            <w:gridSpan w:val="3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Avsluttet pasientforløp i allmenpsykiatrisk poliklinikk</w:t>
            </w:r>
          </w:p>
          <w:p w:rsidR="00EA66B3" w:rsidRDefault="001C4AD3">
            <w: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  <w:t xml:space="preserve">Minstekrav: 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25 pasientforløp</w:t>
            </w:r>
          </w:p>
          <w:p w:rsidR="00EA66B3" w:rsidRDefault="00EA66B3"/>
        </w:tc>
        <w:tc>
          <w:tcPr>
            <w:tcW w:w="1708" w:type="dxa"/>
            <w:gridSpan w:val="9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Sign</w:t>
            </w:r>
            <w:r w:rsidR="00ED02E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6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9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6" w:type="dxa"/>
            <w:gridSpan w:val="1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9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6" w:type="dxa"/>
            <w:gridSpan w:val="1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9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6" w:type="dxa"/>
            <w:gridSpan w:val="1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9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6" w:type="dxa"/>
            <w:gridSpan w:val="1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5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87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6" w:type="dxa"/>
            <w:gridSpan w:val="8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0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0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1.1.7</w:t>
            </w: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5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shd w:val="clear" w:color="auto" w:fill="FFFF00"/>
                <w:lang w:eastAsia="zh-CN" w:bidi="hi-IN"/>
              </w:rPr>
            </w:pPr>
          </w:p>
        </w:tc>
        <w:tc>
          <w:tcPr>
            <w:tcW w:w="987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shd w:val="clear" w:color="auto" w:fill="FFFF00"/>
                <w:lang w:eastAsia="zh-CN" w:bidi="hi-IN"/>
              </w:rPr>
            </w:pPr>
          </w:p>
        </w:tc>
        <w:tc>
          <w:tcPr>
            <w:tcW w:w="856" w:type="dxa"/>
            <w:gridSpan w:val="8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0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/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7507" w:type="dxa"/>
            <w:gridSpan w:val="3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Liaisontilsyn generelt</w:t>
            </w:r>
          </w:p>
          <w:p w:rsidR="00EA66B3" w:rsidRDefault="001C4AD3">
            <w: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  <w:t>Minstekra</w:t>
            </w:r>
            <w: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  <w:t xml:space="preserve">v: 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5 tilsyn, hvorav 2 med skriftlige arbeider</w:t>
            </w:r>
          </w:p>
          <w:p w:rsidR="00EA66B3" w:rsidRDefault="00EA66B3"/>
        </w:tc>
        <w:tc>
          <w:tcPr>
            <w:tcW w:w="1708" w:type="dxa"/>
            <w:gridSpan w:val="9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Sign</w:t>
            </w:r>
            <w:r w:rsidR="00ED02E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6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/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Skriftlig</w:t>
            </w:r>
          </w:p>
        </w:tc>
        <w:tc>
          <w:tcPr>
            <w:tcW w:w="169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6" w:type="dxa"/>
            <w:gridSpan w:val="12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7507" w:type="dxa"/>
            <w:gridSpan w:val="3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1C4AD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  <w:t>1.2. Differensialdiagnostisk utredning og behandling:</w:t>
            </w:r>
          </w:p>
        </w:tc>
        <w:tc>
          <w:tcPr>
            <w:tcW w:w="990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7507" w:type="dxa"/>
            <w:gridSpan w:val="3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3"/>
                <w:sz w:val="24"/>
                <w:szCs w:val="24"/>
                <w:lang w:eastAsia="zh-CN" w:bidi="hi-IN"/>
              </w:rPr>
              <w:t>1.2.1 Psykoser</w:t>
            </w:r>
          </w:p>
        </w:tc>
        <w:tc>
          <w:tcPr>
            <w:tcW w:w="990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3"/>
                <w:sz w:val="24"/>
                <w:szCs w:val="24"/>
                <w:lang w:eastAsia="zh-CN" w:bidi="hi-IN"/>
              </w:rPr>
              <w:t>1.2.1.1</w:t>
            </w:r>
          </w:p>
        </w:tc>
        <w:tc>
          <w:tcPr>
            <w:tcW w:w="856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38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5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87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6" w:type="dxa"/>
            <w:gridSpan w:val="8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0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/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7507" w:type="dxa"/>
            <w:gridSpan w:val="3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Utredninger av nysyke psykosepasienter</w:t>
            </w:r>
          </w:p>
          <w:p w:rsidR="00EA66B3" w:rsidRDefault="001C4AD3">
            <w: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  <w:t>Minstekrav: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 5 utredninger, hvorav 2 med skriftlige rapporter </w:t>
            </w:r>
          </w:p>
          <w:p w:rsidR="00EA66B3" w:rsidRDefault="001C4AD3"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708" w:type="dxa"/>
            <w:gridSpan w:val="9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/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Sign</w:t>
            </w:r>
            <w:r w:rsidR="00ED02E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6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Skriftlig</w:t>
            </w:r>
          </w:p>
        </w:tc>
        <w:tc>
          <w:tcPr>
            <w:tcW w:w="169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6" w:type="dxa"/>
            <w:gridSpan w:val="12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94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8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7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0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1.2.1.2</w:t>
            </w: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7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7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0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/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7507" w:type="dxa"/>
            <w:gridSpan w:val="3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Langtidsoppfølging</w:t>
            </w:r>
          </w:p>
          <w:p w:rsidR="00EA66B3" w:rsidRDefault="001C4AD3">
            <w: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  <w:t>Minstekrav: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 Oppsummering av den differensialdiagnostiske utredning og behandling av psykose for minst 5 pasienter i langtidsoppfølging</w:t>
            </w:r>
          </w:p>
          <w:p w:rsidR="00EA66B3" w:rsidRDefault="00EA66B3"/>
        </w:tc>
        <w:tc>
          <w:tcPr>
            <w:tcW w:w="1708" w:type="dxa"/>
            <w:gridSpan w:val="9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/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Sign</w:t>
            </w:r>
            <w:r w:rsidR="00ED02E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6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7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7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0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0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1.2.1.3</w:t>
            </w: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7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7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0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/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7507" w:type="dxa"/>
            <w:gridSpan w:val="3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Psykosepasienter</w:t>
            </w:r>
          </w:p>
          <w:p w:rsidR="00EA66B3" w:rsidRDefault="001C4AD3">
            <w:pPr>
              <w:pStyle w:val="Merknadstekst"/>
            </w:pPr>
            <w: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  <w:t>Minstekrav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: 10 pasienter. 5 nysyke psykosepasienter som inngår i pu</w:t>
            </w:r>
            <w:r>
              <w:rPr>
                <w:rFonts w:ascii="Calibri" w:hAnsi="Calibri"/>
                <w:sz w:val="24"/>
                <w:szCs w:val="24"/>
              </w:rPr>
              <w:t>nkt 1.2.1.1. kan inngå som pasienter i dette kravet</w:t>
            </w:r>
          </w:p>
          <w:p w:rsidR="00EA66B3" w:rsidRDefault="00EA66B3">
            <w:pPr>
              <w:rPr>
                <w:rFonts w:ascii="Calibri" w:hAnsi="Calibri"/>
              </w:rPr>
            </w:pPr>
          </w:p>
        </w:tc>
        <w:tc>
          <w:tcPr>
            <w:tcW w:w="1708" w:type="dxa"/>
            <w:gridSpan w:val="9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Sign</w:t>
            </w:r>
            <w:r w:rsidR="00ED02E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6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9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gridSpan w:val="11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7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7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0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0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1.2.1.4</w:t>
            </w: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7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7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0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b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b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b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b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b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7507" w:type="dxa"/>
            <w:gridSpan w:val="3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Rusutløste psykoser </w:t>
            </w:r>
          </w:p>
          <w:p w:rsidR="00EA66B3" w:rsidRDefault="001C4AD3">
            <w: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  <w:t>Minstekrav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: 5 pasienter, hvorav 1 med skriftlig arbeid</w:t>
            </w:r>
          </w:p>
          <w:p w:rsidR="00EA66B3" w:rsidRDefault="00EA66B3"/>
        </w:tc>
        <w:tc>
          <w:tcPr>
            <w:tcW w:w="1708" w:type="dxa"/>
            <w:gridSpan w:val="9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/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Sign</w:t>
            </w:r>
            <w:r w:rsidR="00ED02E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6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Skriftlig</w:t>
            </w:r>
          </w:p>
        </w:tc>
        <w:tc>
          <w:tcPr>
            <w:tcW w:w="169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7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gridSpan w:val="13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7507" w:type="dxa"/>
            <w:gridSpan w:val="3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3"/>
                <w:sz w:val="24"/>
                <w:szCs w:val="24"/>
                <w:lang w:eastAsia="zh-CN" w:bidi="hi-IN"/>
              </w:rPr>
              <w:lastRenderedPageBreak/>
              <w:t xml:space="preserve">1.2.2 Affektive lidelser </w:t>
            </w:r>
          </w:p>
        </w:tc>
        <w:tc>
          <w:tcPr>
            <w:tcW w:w="990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1.2.2.1</w:t>
            </w: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7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7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6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  <w:gridSpan w:val="8"/>
            <w:vMerge w:val="restar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/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5947" w:type="dxa"/>
            <w:gridSpan w:val="2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Utredninger av pasienter med affektiv lidelse med spørsmål om bipolaritet </w:t>
            </w:r>
          </w:p>
          <w:p w:rsidR="00EA66B3" w:rsidRDefault="001C4AD3">
            <w: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  <w:t>Minstekra</w:t>
            </w:r>
            <w: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  <w:t>v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: 3 pasienter med skriftlig rapport</w:t>
            </w:r>
          </w:p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7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6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  <w:gridSpan w:val="8"/>
            <w:vMerge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Sign</w:t>
            </w:r>
            <w:r w:rsidR="00ED02E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6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EA66B3">
            <w:pPr>
              <w:rPr>
                <w:rFonts w:ascii="Calibri" w:eastAsia="SimSun" w:hAnsi="Calibri" w:cs="Calibri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7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7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0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0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1.2.2.2</w:t>
            </w: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7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7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0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/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7507" w:type="dxa"/>
            <w:gridSpan w:val="3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Bipolare psykoser </w:t>
            </w:r>
          </w:p>
          <w:p w:rsidR="00EA66B3" w:rsidRDefault="001C4AD3">
            <w: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  <w:t>Minstekrav: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 3 pasienter, hvorav 1 med skriftlig rapport</w:t>
            </w:r>
          </w:p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/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Sign</w:t>
            </w:r>
            <w:r w:rsidR="00ED02E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6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Skriftlig</w:t>
            </w:r>
          </w:p>
        </w:tc>
        <w:tc>
          <w:tcPr>
            <w:tcW w:w="169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gridSpan w:val="11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EA66B3">
            <w:pPr>
              <w:rPr>
                <w:rFonts w:ascii="Calibri" w:eastAsia="SimSun" w:hAnsi="Calibri" w:cs="Calibri"/>
                <w:kern w:val="3"/>
                <w:sz w:val="16"/>
                <w:szCs w:val="16"/>
                <w:lang w:eastAsia="zh-CN" w:bidi="hi-IN"/>
              </w:rPr>
            </w:pPr>
          </w:p>
          <w:p w:rsidR="00EA66B3" w:rsidRDefault="001C4AD3"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1.2.2.3</w:t>
            </w: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7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7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0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EA66B3"/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7507" w:type="dxa"/>
            <w:gridSpan w:val="3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Depresjoner</w:t>
            </w:r>
          </w:p>
          <w:p w:rsidR="00EA66B3" w:rsidRDefault="001C4AD3">
            <w: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  <w:t>Minstekra</w:t>
            </w:r>
            <w: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  <w:t>v: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 10 pasienter, hvorav 5 med skriftlig rapport</w:t>
            </w:r>
          </w:p>
          <w:p w:rsidR="00EA66B3" w:rsidRDefault="00EA66B3"/>
        </w:tc>
        <w:tc>
          <w:tcPr>
            <w:tcW w:w="1708" w:type="dxa"/>
            <w:gridSpan w:val="9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/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Sign</w:t>
            </w:r>
            <w:r w:rsidR="00ED02E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6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9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gridSpan w:val="11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Skriftlig</w:t>
            </w:r>
          </w:p>
        </w:tc>
        <w:tc>
          <w:tcPr>
            <w:tcW w:w="169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gridSpan w:val="11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7507" w:type="dxa"/>
            <w:gridSpan w:val="3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1C4AD3">
            <w:pPr>
              <w:rPr>
                <w:rFonts w:ascii="Calibri" w:eastAsia="SimSun" w:hAnsi="Calibri" w:cs="Calibri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3"/>
                <w:sz w:val="24"/>
                <w:szCs w:val="24"/>
                <w:lang w:eastAsia="zh-CN" w:bidi="hi-IN"/>
              </w:rPr>
              <w:t>1.2.3</w:t>
            </w:r>
          </w:p>
          <w:p w:rsidR="00EA66B3" w:rsidRDefault="001C4AD3">
            <w:r>
              <w:rPr>
                <w:rFonts w:ascii="Calibri" w:eastAsia="SimSun" w:hAnsi="Calibri" w:cs="Calibri"/>
                <w:bCs/>
                <w:kern w:val="3"/>
                <w:sz w:val="24"/>
                <w:szCs w:val="24"/>
                <w:lang w:eastAsia="zh-CN" w:bidi="hi-IN"/>
              </w:rPr>
              <w:t>Personlighetsforstyrrelser</w:t>
            </w:r>
          </w:p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Pasienter med personlighetspatologi. Her inngår både håndtering av akutte krisehåndteringer og oppfølging over lengre tid.</w:t>
            </w:r>
          </w:p>
          <w:p w:rsidR="00EA66B3" w:rsidRDefault="001C4AD3">
            <w: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  <w:t>Minstekra</w:t>
            </w:r>
            <w: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  <w:t xml:space="preserve">v: 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10 pasienter, hvorav 5 med skriftlig arbeid</w:t>
            </w:r>
          </w:p>
          <w:p w:rsidR="00EA66B3" w:rsidRDefault="00EA66B3"/>
        </w:tc>
        <w:tc>
          <w:tcPr>
            <w:tcW w:w="1708" w:type="dxa"/>
            <w:gridSpan w:val="9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Sign</w:t>
            </w:r>
            <w:r w:rsidR="00ED02E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6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9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gridSpan w:val="11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Skriftlig</w:t>
            </w:r>
          </w:p>
        </w:tc>
        <w:tc>
          <w:tcPr>
            <w:tcW w:w="169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gridSpan w:val="11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7507" w:type="dxa"/>
            <w:gridSpan w:val="3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Cs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EA66B3">
            <w:pPr>
              <w:rPr>
                <w:rFonts w:ascii="Calibri" w:eastAsia="SimSun" w:hAnsi="Calibri" w:cs="Calibri"/>
                <w:bCs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1C4AD3">
            <w:pPr>
              <w:rPr>
                <w:rFonts w:ascii="Calibri" w:eastAsia="SimSun" w:hAnsi="Calibri" w:cs="Calibri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3"/>
                <w:sz w:val="24"/>
                <w:szCs w:val="24"/>
                <w:lang w:eastAsia="zh-CN" w:bidi="hi-IN"/>
              </w:rPr>
              <w:t xml:space="preserve">1.2.4. </w:t>
            </w:r>
          </w:p>
          <w:p w:rsidR="00EA66B3" w:rsidRDefault="001C4AD3">
            <w:pPr>
              <w:rPr>
                <w:rFonts w:ascii="Calibri" w:eastAsia="SimSun" w:hAnsi="Calibri" w:cs="Calibri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3"/>
                <w:sz w:val="24"/>
                <w:szCs w:val="24"/>
                <w:lang w:eastAsia="zh-CN" w:bidi="hi-IN"/>
              </w:rPr>
              <w:t>Angst- og tvangslidelser</w:t>
            </w:r>
          </w:p>
        </w:tc>
        <w:tc>
          <w:tcPr>
            <w:tcW w:w="990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7507" w:type="dxa"/>
            <w:gridSpan w:val="3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  <w:t>Minstekrav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: 5 pasienter, hvorav 2 med skriftlig rapport </w:t>
            </w:r>
          </w:p>
          <w:p w:rsidR="00EA66B3" w:rsidRDefault="00EA66B3"/>
        </w:tc>
        <w:tc>
          <w:tcPr>
            <w:tcW w:w="1708" w:type="dxa"/>
            <w:gridSpan w:val="9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/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Sign</w:t>
            </w:r>
            <w:r w:rsidR="00ED02E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6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Skriftlig</w:t>
            </w:r>
          </w:p>
        </w:tc>
        <w:tc>
          <w:tcPr>
            <w:tcW w:w="169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gridSpan w:val="11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7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7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0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0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7507" w:type="dxa"/>
            <w:gridSpan w:val="3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3"/>
                <w:sz w:val="24"/>
                <w:szCs w:val="24"/>
                <w:lang w:eastAsia="zh-CN" w:bidi="hi-IN"/>
              </w:rPr>
              <w:t xml:space="preserve">1.2.5 </w:t>
            </w:r>
          </w:p>
          <w:p w:rsidR="00EA66B3" w:rsidRDefault="001C4AD3">
            <w:pPr>
              <w:rPr>
                <w:rFonts w:ascii="Calibri" w:eastAsia="SimSun" w:hAnsi="Calibri" w:cs="Calibri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3"/>
                <w:sz w:val="24"/>
                <w:szCs w:val="24"/>
                <w:lang w:eastAsia="zh-CN" w:bidi="hi-IN"/>
              </w:rPr>
              <w:t>Spiseforstyrrelser</w:t>
            </w:r>
          </w:p>
        </w:tc>
        <w:tc>
          <w:tcPr>
            <w:tcW w:w="990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7507" w:type="dxa"/>
            <w:gridSpan w:val="3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  <w:t>Minstekrav: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 Utredning og behandling av 2 pasienter </w:t>
            </w:r>
          </w:p>
          <w:p w:rsidR="00EA66B3" w:rsidRDefault="00EA66B3"/>
        </w:tc>
        <w:tc>
          <w:tcPr>
            <w:tcW w:w="1708" w:type="dxa"/>
            <w:gridSpan w:val="9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Sign</w:t>
            </w:r>
            <w:r w:rsidR="00ED02E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6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7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7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0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0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7507" w:type="dxa"/>
            <w:gridSpan w:val="3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3"/>
                <w:sz w:val="24"/>
                <w:szCs w:val="24"/>
                <w:lang w:eastAsia="zh-CN" w:bidi="hi-IN"/>
              </w:rPr>
              <w:t>1.2.6 Nevropsykiatriske lidelser</w:t>
            </w:r>
          </w:p>
        </w:tc>
        <w:tc>
          <w:tcPr>
            <w:tcW w:w="990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3"/>
                <w:sz w:val="24"/>
                <w:szCs w:val="24"/>
                <w:lang w:eastAsia="zh-CN" w:bidi="hi-IN"/>
              </w:rPr>
              <w:t>1.2.6.1</w:t>
            </w:r>
          </w:p>
          <w:p w:rsidR="00EA66B3" w:rsidRDefault="001C4AD3"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ADHD</w:t>
            </w: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7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7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0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/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429" w:type="dxa"/>
            <w:gridSpan w:val="11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  <w:t>Minstekra</w:t>
            </w:r>
            <w: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  <w:t xml:space="preserve">v: 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5 pasienter</w:t>
            </w:r>
          </w:p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7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7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0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8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Sign</w:t>
            </w:r>
            <w:r w:rsidR="00ED02E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6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7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7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0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0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215" w:type="dxa"/>
            <w:gridSpan w:val="4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1.2.6.2 </w:t>
            </w:r>
          </w:p>
          <w:p w:rsidR="00EA66B3" w:rsidRDefault="001C4AD3"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Andre pasienter med nevropsykiatrisk lidelse (f. eks. Tourette, Asperger, Autisme)</w:t>
            </w: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7507" w:type="dxa"/>
            <w:gridSpan w:val="3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  <w:t>Minstekrav: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 2 pasienter med skriftlig rapport</w:t>
            </w:r>
          </w:p>
          <w:p w:rsidR="00EA66B3" w:rsidRDefault="00EA66B3"/>
        </w:tc>
        <w:tc>
          <w:tcPr>
            <w:tcW w:w="1708" w:type="dxa"/>
            <w:gridSpan w:val="9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Sign</w:t>
            </w:r>
            <w:r w:rsidR="00ED02E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6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1.2.6.3</w:t>
            </w: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7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7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0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EA66B3"/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7507" w:type="dxa"/>
            <w:gridSpan w:val="3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Psykisk utviklingshemming</w:t>
            </w:r>
          </w:p>
          <w:p w:rsidR="00EA66B3" w:rsidRDefault="001C4AD3">
            <w: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  <w:t xml:space="preserve">Minstekrav: 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1 pasient</w:t>
            </w:r>
          </w:p>
          <w:p w:rsidR="00EA66B3" w:rsidRDefault="00EA66B3"/>
        </w:tc>
        <w:tc>
          <w:tcPr>
            <w:tcW w:w="1708" w:type="dxa"/>
            <w:gridSpan w:val="9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Sign</w:t>
            </w:r>
            <w:r w:rsidR="00ED02E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6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7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7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0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0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7647" w:type="dxa"/>
            <w:gridSpan w:val="38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3"/>
                <w:sz w:val="24"/>
                <w:szCs w:val="24"/>
                <w:lang w:eastAsia="zh-CN" w:bidi="hi-IN"/>
              </w:rPr>
              <w:t>1.2.7. Alderspsykiatri</w:t>
            </w: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3"/>
                <w:sz w:val="24"/>
                <w:szCs w:val="24"/>
                <w:lang w:eastAsia="zh-CN" w:bidi="hi-IN"/>
              </w:rPr>
              <w:t>1.2.7.1</w:t>
            </w:r>
          </w:p>
        </w:tc>
        <w:tc>
          <w:tcPr>
            <w:tcW w:w="2544" w:type="dxa"/>
            <w:gridSpan w:val="8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Demenspasienter</w:t>
            </w:r>
          </w:p>
        </w:tc>
        <w:tc>
          <w:tcPr>
            <w:tcW w:w="850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7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7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7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/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7647" w:type="dxa"/>
            <w:gridSpan w:val="38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  <w:t>Minstekrav: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 5 pasienter med demens</w:t>
            </w:r>
          </w:p>
          <w:p w:rsidR="00EA66B3" w:rsidRDefault="00EA66B3"/>
        </w:tc>
        <w:tc>
          <w:tcPr>
            <w:tcW w:w="1568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Sign</w:t>
            </w:r>
            <w:r w:rsidR="00ED02E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..</w:t>
            </w:r>
          </w:p>
        </w:tc>
        <w:tc>
          <w:tcPr>
            <w:tcW w:w="16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7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7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7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7647" w:type="dxa"/>
            <w:gridSpan w:val="38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1.2.7.2</w:t>
            </w:r>
          </w:p>
          <w:p w:rsidR="00EA66B3" w:rsidRDefault="001C4AD3"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Skriftlige rapporter med diskusjon av demens versus psykiatriske problemstillinger </w:t>
            </w:r>
          </w:p>
          <w:p w:rsidR="00EA66B3" w:rsidRDefault="001C4AD3">
            <w: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  <w:t xml:space="preserve">Minstekrav: 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2 pasienter med demens</w:t>
            </w:r>
          </w:p>
          <w:p w:rsidR="00EA66B3" w:rsidRDefault="00EA66B3"/>
        </w:tc>
        <w:tc>
          <w:tcPr>
            <w:tcW w:w="1568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Sign</w:t>
            </w:r>
            <w:r w:rsidR="00ED02E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6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lastRenderedPageBreak/>
              <w:t>1.2.7.3</w:t>
            </w: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7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7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7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vMerge w:val="restar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/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7647" w:type="dxa"/>
            <w:gridSpan w:val="38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Pasienter med øvrige alderspsykiatriske tilstander </w:t>
            </w:r>
          </w:p>
          <w:p w:rsidR="00EA66B3" w:rsidRDefault="001C4AD3"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(eldre med angst, psykose, depresjon) </w:t>
            </w:r>
          </w:p>
          <w:p w:rsidR="00EA66B3" w:rsidRDefault="001C4AD3">
            <w: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  <w:t>Minstekrav: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 5 pasienter</w:t>
            </w:r>
          </w:p>
          <w:p w:rsidR="00EA66B3" w:rsidRDefault="00EA66B3"/>
        </w:tc>
        <w:tc>
          <w:tcPr>
            <w:tcW w:w="1568" w:type="dxa"/>
            <w:gridSpan w:val="6"/>
            <w:vMerge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Sign</w:t>
            </w:r>
            <w:r w:rsidR="00ED02E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6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7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7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7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1.2.7.4</w:t>
            </w: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7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7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7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vMerge w:val="restar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/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7647" w:type="dxa"/>
            <w:gridSpan w:val="38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Skriftlige arbeider om alderspsykiatriske pasienter med </w:t>
            </w:r>
          </w:p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medikamentelle og andre spesielle utfordringer, inkludert medikamentinteraksjoner og andre somatiske forhold.</w:t>
            </w:r>
          </w:p>
          <w:p w:rsidR="00EA66B3" w:rsidRDefault="001C4AD3">
            <w: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  <w:t xml:space="preserve">Minstekrav: 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2 skriftlige arbeider</w:t>
            </w:r>
          </w:p>
          <w:p w:rsidR="00EA66B3" w:rsidRDefault="00EA66B3"/>
        </w:tc>
        <w:tc>
          <w:tcPr>
            <w:tcW w:w="1568" w:type="dxa"/>
            <w:gridSpan w:val="6"/>
            <w:vMerge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Sign</w:t>
            </w:r>
            <w:r w:rsidR="00ED02E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6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7647" w:type="dxa"/>
            <w:gridSpan w:val="38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1C4AD3">
            <w:pPr>
              <w:rPr>
                <w:rFonts w:ascii="Calibri" w:eastAsia="SimSun" w:hAnsi="Calibri" w:cs="Calibri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3"/>
                <w:sz w:val="24"/>
                <w:szCs w:val="24"/>
                <w:lang w:eastAsia="zh-CN" w:bidi="hi-IN"/>
              </w:rPr>
              <w:t>1.2.8 Rus- og avhengighetsmedisin</w:t>
            </w: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3"/>
                <w:sz w:val="24"/>
                <w:szCs w:val="24"/>
                <w:lang w:eastAsia="zh-CN" w:bidi="hi-IN"/>
              </w:rPr>
              <w:t>1.2.8.1</w:t>
            </w: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7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7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7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vMerge w:val="restar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/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7647" w:type="dxa"/>
            <w:gridSpan w:val="38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Pasienter med avrusnings- og abstinensproblematikk</w:t>
            </w:r>
          </w:p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(alkohol, benzodiazepiner, sentralstimulerende, </w:t>
            </w:r>
          </w:p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opiater og lignende)</w:t>
            </w:r>
          </w:p>
          <w:p w:rsidR="00EA66B3" w:rsidRDefault="001C4AD3">
            <w: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  <w:t xml:space="preserve">Minstekrav: 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10 pasienter, hvorav 2 med skriftlig rapport</w:t>
            </w:r>
            <w: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  <w:p w:rsidR="00EA66B3" w:rsidRDefault="00EA66B3"/>
        </w:tc>
        <w:tc>
          <w:tcPr>
            <w:tcW w:w="1568" w:type="dxa"/>
            <w:gridSpan w:val="6"/>
            <w:vMerge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Sign</w:t>
            </w:r>
            <w:r w:rsidR="00ED02E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6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9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1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Skriftlig</w:t>
            </w:r>
          </w:p>
        </w:tc>
        <w:tc>
          <w:tcPr>
            <w:tcW w:w="169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14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1.2.8.2</w:t>
            </w: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7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7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7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/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7647" w:type="dxa"/>
            <w:gridSpan w:val="38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Legemiddelassistert rehabilitering</w:t>
            </w:r>
          </w:p>
          <w:p w:rsidR="00EA66B3" w:rsidRDefault="001C4AD3">
            <w: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  <w:t xml:space="preserve">Minstekrav: 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1 pasient</w:t>
            </w:r>
          </w:p>
          <w:p w:rsidR="00EA66B3" w:rsidRDefault="00EA66B3"/>
        </w:tc>
        <w:tc>
          <w:tcPr>
            <w:tcW w:w="1568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/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Sign</w:t>
            </w:r>
            <w:r w:rsidR="00ED02E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6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7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7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7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6" w:type="dxa"/>
            <w:gridSpan w:val="8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7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7647" w:type="dxa"/>
            <w:gridSpan w:val="38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3"/>
                <w:sz w:val="24"/>
                <w:szCs w:val="24"/>
                <w:lang w:eastAsia="zh-CN" w:bidi="hi-IN"/>
              </w:rPr>
              <w:t>1.2.9 Transkulturell psykiatri</w:t>
            </w: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3"/>
                <w:sz w:val="24"/>
                <w:szCs w:val="24"/>
                <w:lang w:eastAsia="zh-CN" w:bidi="hi-IN"/>
              </w:rPr>
              <w:t>1.2.9.1</w:t>
            </w: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6" w:type="dxa"/>
            <w:gridSpan w:val="8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7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/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7647" w:type="dxa"/>
            <w:gridSpan w:val="38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Pasienter med annen kulturell bakgrunn</w:t>
            </w:r>
          </w:p>
          <w:p w:rsidR="00EA66B3" w:rsidRDefault="001C4AD3">
            <w: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  <w:t xml:space="preserve">Minstekrav: 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10 pasienter</w:t>
            </w:r>
          </w:p>
          <w:p w:rsidR="00EA66B3" w:rsidRDefault="00EA66B3"/>
        </w:tc>
        <w:tc>
          <w:tcPr>
            <w:tcW w:w="1568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Sign</w:t>
            </w:r>
            <w:r w:rsidR="00ED02E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6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6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9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6" w:type="dxa"/>
            <w:gridSpan w:val="1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6" w:type="dxa"/>
            <w:gridSpan w:val="8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7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1.2.9.2</w:t>
            </w: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6" w:type="dxa"/>
            <w:gridSpan w:val="8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7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vMerge w:val="restar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/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7647" w:type="dxa"/>
            <w:gridSpan w:val="38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Pasienter med annen kulturell bakgrunn. Følger for samarbeid</w:t>
            </w:r>
          </w:p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pasient – pårørende, diagnostisering og behandling</w:t>
            </w:r>
          </w:p>
          <w:p w:rsidR="00EA66B3" w:rsidRDefault="001C4AD3">
            <w: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  <w:t xml:space="preserve">Minstekrav: 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2 pasienter med rapport</w:t>
            </w:r>
          </w:p>
          <w:p w:rsidR="00EA66B3" w:rsidRDefault="00EA66B3"/>
        </w:tc>
        <w:tc>
          <w:tcPr>
            <w:tcW w:w="1568" w:type="dxa"/>
            <w:gridSpan w:val="6"/>
            <w:vMerge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Sign</w:t>
            </w:r>
            <w:r w:rsidR="00ED02E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6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6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6" w:type="dxa"/>
            <w:gridSpan w:val="8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7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7647" w:type="dxa"/>
            <w:gridSpan w:val="38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  <w:t>1.3 Suicidalvurdering</w:t>
            </w: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7647" w:type="dxa"/>
            <w:gridSpan w:val="38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Suicidalvurderinger med gjennomgang av notatene med veileder</w:t>
            </w:r>
          </w:p>
          <w:p w:rsidR="00EA66B3" w:rsidRDefault="001C4AD3">
            <w: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  <w:t xml:space="preserve">Minstekrav: 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10 vurderinger</w:t>
            </w:r>
          </w:p>
          <w:p w:rsidR="00EA66B3" w:rsidRDefault="00EA66B3"/>
        </w:tc>
        <w:tc>
          <w:tcPr>
            <w:tcW w:w="1568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Sign</w:t>
            </w:r>
            <w:r w:rsidR="00ED02E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6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6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9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6" w:type="dxa"/>
            <w:gridSpan w:val="1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6" w:type="dxa"/>
            <w:gridSpan w:val="8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7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7647" w:type="dxa"/>
            <w:gridSpan w:val="38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  <w:t>1.4 Farlighetsvurdering</w:t>
            </w: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7647" w:type="dxa"/>
            <w:gridSpan w:val="38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Vurdering av voldsrisiko med gjennomgang av notatene med veileder </w:t>
            </w:r>
          </w:p>
          <w:p w:rsidR="00EA66B3" w:rsidRDefault="001C4AD3">
            <w: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  <w:t xml:space="preserve">Minstekrav: 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10 vurderinger</w:t>
            </w:r>
          </w:p>
          <w:p w:rsidR="00EA66B3" w:rsidRDefault="00EA66B3"/>
        </w:tc>
        <w:tc>
          <w:tcPr>
            <w:tcW w:w="1568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Sign</w:t>
            </w:r>
            <w:r w:rsidR="00ED02E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6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6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9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6" w:type="dxa"/>
            <w:gridSpan w:val="1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6" w:type="dxa"/>
            <w:gridSpan w:val="8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7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7647" w:type="dxa"/>
            <w:gridSpan w:val="38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  <w:t>1.5 Prosedyrer, tester etc.</w:t>
            </w: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3"/>
                <w:sz w:val="24"/>
                <w:szCs w:val="24"/>
                <w:lang w:eastAsia="zh-CN" w:bidi="hi-IN"/>
              </w:rPr>
              <w:t>1.5.1</w:t>
            </w: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6" w:type="dxa"/>
            <w:gridSpan w:val="8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7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/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7647" w:type="dxa"/>
            <w:gridSpan w:val="38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Pasienter hvor man skal ha utført ECT-behandling </w:t>
            </w:r>
          </w:p>
          <w:p w:rsidR="00EA66B3" w:rsidRDefault="001C4AD3">
            <w: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  <w:t xml:space="preserve">Minstekrav: 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5 pasienter</w:t>
            </w:r>
          </w:p>
          <w:p w:rsidR="00EA66B3" w:rsidRDefault="00EA66B3"/>
        </w:tc>
        <w:tc>
          <w:tcPr>
            <w:tcW w:w="1568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Sign</w:t>
            </w:r>
            <w:r w:rsidR="00ED02E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6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6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6" w:type="dxa"/>
            <w:gridSpan w:val="8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7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1.5.2</w:t>
            </w: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6" w:type="dxa"/>
            <w:gridSpan w:val="8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7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/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7647" w:type="dxa"/>
            <w:gridSpan w:val="38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Strukturerte diagnostiske intervjuer gjennomgått med veileder</w:t>
            </w:r>
          </w:p>
          <w:p w:rsidR="00EA66B3" w:rsidRDefault="001C4AD3">
            <w: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  <w:t>Minstekra</w:t>
            </w:r>
            <w: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  <w:t xml:space="preserve">v: 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5 intervjuer</w:t>
            </w:r>
          </w:p>
          <w:p w:rsidR="00EA66B3" w:rsidRDefault="00EA66B3"/>
        </w:tc>
        <w:tc>
          <w:tcPr>
            <w:tcW w:w="1568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Sign</w:t>
            </w:r>
            <w:r w:rsidR="00ED02E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6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6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6" w:type="dxa"/>
            <w:gridSpan w:val="8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7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lastRenderedPageBreak/>
              <w:t>1.5.3</w:t>
            </w: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6" w:type="dxa"/>
            <w:gridSpan w:val="8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7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vMerge w:val="restar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/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7647" w:type="dxa"/>
            <w:gridSpan w:val="38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Andre psykometriske tester på pasienter som </w:t>
            </w:r>
          </w:p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inkluderer affektive lidelser, bivirkninger, psykose</w:t>
            </w:r>
          </w:p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og voldsrisiko gjennomgått med veileder</w:t>
            </w:r>
          </w:p>
          <w:p w:rsidR="00EA66B3" w:rsidRDefault="001C4AD3">
            <w: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  <w:t>Minstekra</w:t>
            </w:r>
            <w: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  <w:t>v: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 10 tester</w:t>
            </w:r>
          </w:p>
          <w:p w:rsidR="00EA66B3" w:rsidRDefault="00EA66B3"/>
        </w:tc>
        <w:tc>
          <w:tcPr>
            <w:tcW w:w="1568" w:type="dxa"/>
            <w:gridSpan w:val="6"/>
            <w:vMerge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Sign</w:t>
            </w:r>
            <w:r w:rsidR="00ED02E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6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6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9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6" w:type="dxa"/>
            <w:gridSpan w:val="1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6" w:type="dxa"/>
            <w:gridSpan w:val="8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7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1.5.4</w:t>
            </w: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6" w:type="dxa"/>
            <w:gridSpan w:val="8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7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vMerge w:val="restar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/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7647" w:type="dxa"/>
            <w:gridSpan w:val="38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Indikasjon for henvisning til MR, EEG og nevrokognitiv utredning, samt klinisk betydning av svarene</w:t>
            </w:r>
          </w:p>
          <w:p w:rsidR="00EA66B3" w:rsidRDefault="00EA66B3"/>
          <w:p w:rsidR="00EA66B3" w:rsidRDefault="001C4AD3">
            <w: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  <w:t>Minstekra</w:t>
            </w:r>
            <w: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  <w:t xml:space="preserve">v: 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1 av hver</w:t>
            </w:r>
          </w:p>
        </w:tc>
        <w:tc>
          <w:tcPr>
            <w:tcW w:w="1568" w:type="dxa"/>
            <w:gridSpan w:val="6"/>
            <w:vMerge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85" w:type="dxa"/>
            <w:gridSpan w:val="10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MR</w:t>
            </w:r>
          </w:p>
        </w:tc>
        <w:tc>
          <w:tcPr>
            <w:tcW w:w="2549" w:type="dxa"/>
            <w:gridSpan w:val="1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EEG</w:t>
            </w:r>
          </w:p>
        </w:tc>
        <w:tc>
          <w:tcPr>
            <w:tcW w:w="3136" w:type="dxa"/>
            <w:gridSpan w:val="18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Nevrokognitiv utredning</w:t>
            </w: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Sign</w:t>
            </w:r>
            <w:r w:rsidR="00ED02E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268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66B3" w:rsidRDefault="00EA66B3">
            <w:pPr>
              <w:jc w:val="center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EA66B3">
            <w:pPr>
              <w:jc w:val="center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49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66B3" w:rsidRDefault="00EA66B3">
            <w:pPr>
              <w:jc w:val="center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36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66B3" w:rsidRDefault="00EA66B3">
            <w:pPr>
              <w:jc w:val="center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center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center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center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center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39" w:type="dxa"/>
            <w:gridSpan w:val="8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2" w:type="dxa"/>
            <w:gridSpan w:val="1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68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7647" w:type="dxa"/>
            <w:gridSpan w:val="38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  <w:t>1.6 Juridisk arbeid</w:t>
            </w: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3"/>
                <w:sz w:val="24"/>
                <w:szCs w:val="24"/>
                <w:lang w:eastAsia="zh-CN" w:bidi="hi-IN"/>
              </w:rPr>
              <w:t>1.6.1</w:t>
            </w: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6" w:type="dxa"/>
            <w:gridSpan w:val="8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7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vMerge w:val="restar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/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7647" w:type="dxa"/>
            <w:gridSpan w:val="38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Vurderinger av pasienter henvist til tvunget psykisk </w:t>
            </w:r>
          </w:p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helsevern etter Lov om psykisk helsevern, kapittel 3, </w:t>
            </w:r>
          </w:p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alle punkter, inkludert konvertering og bruk av nødrett</w:t>
            </w:r>
          </w:p>
          <w:p w:rsidR="00EA66B3" w:rsidRDefault="001C4AD3">
            <w: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  <w:t>Minstekra</w:t>
            </w:r>
            <w: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  <w:t xml:space="preserve">v: 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15 vurderinger</w:t>
            </w:r>
          </w:p>
          <w:p w:rsidR="00EA66B3" w:rsidRDefault="00EA66B3"/>
        </w:tc>
        <w:tc>
          <w:tcPr>
            <w:tcW w:w="1568" w:type="dxa"/>
            <w:gridSpan w:val="6"/>
            <w:vMerge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Sign</w:t>
            </w:r>
            <w:r w:rsidR="00ED02E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6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6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9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6" w:type="dxa"/>
            <w:gridSpan w:val="1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9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6" w:type="dxa"/>
            <w:gridSpan w:val="1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6" w:type="dxa"/>
            <w:gridSpan w:val="8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7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1.6.2</w:t>
            </w: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5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6" w:type="dxa"/>
            <w:gridSpan w:val="8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7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vMerge w:val="restar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/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7647" w:type="dxa"/>
            <w:gridSpan w:val="38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Dokumenterte tilfeller med kjennskap til </w:t>
            </w:r>
          </w:p>
          <w:p w:rsidR="00EA66B3" w:rsidRDefault="001C4AD3"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vedtak etter </w:t>
            </w:r>
            <w:r>
              <w:rPr>
                <w:rFonts w:ascii="Times New Roman" w:hAnsi="Times New Roman"/>
                <w:sz w:val="24"/>
                <w:szCs w:val="24"/>
              </w:rPr>
              <w:t>Lov om psykisk helsevern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 kapittel 4, alle punkter</w:t>
            </w:r>
          </w:p>
          <w:p w:rsidR="00EA66B3" w:rsidRDefault="001C4AD3">
            <w: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  <w:t>Minstekra</w:t>
            </w:r>
            <w: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  <w:t>v: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 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vedtak</w:t>
            </w:r>
          </w:p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vMerge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Sign</w:t>
            </w:r>
            <w:r w:rsidR="00ED02E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6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6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EA66B3" w:rsidRDefault="00EA66B3">
      <w:pPr>
        <w:pageBreakBefore/>
      </w:pPr>
    </w:p>
    <w:tbl>
      <w:tblPr>
        <w:tblW w:w="10736" w:type="dxa"/>
        <w:tblInd w:w="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6"/>
        <w:gridCol w:w="840"/>
        <w:gridCol w:w="848"/>
        <w:gridCol w:w="850"/>
        <w:gridCol w:w="850"/>
        <w:gridCol w:w="851"/>
        <w:gridCol w:w="851"/>
        <w:gridCol w:w="6"/>
        <w:gridCol w:w="850"/>
        <w:gridCol w:w="850"/>
        <w:gridCol w:w="585"/>
        <w:gridCol w:w="265"/>
        <w:gridCol w:w="585"/>
        <w:gridCol w:w="40"/>
        <w:gridCol w:w="46"/>
        <w:gridCol w:w="47"/>
        <w:gridCol w:w="585"/>
        <w:gridCol w:w="850"/>
        <w:gridCol w:w="40"/>
        <w:gridCol w:w="46"/>
      </w:tblGrid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1.6.3</w:t>
            </w: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vMerge w:val="restar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/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7647" w:type="dxa"/>
            <w:gridSpan w:val="11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Uttalelser til kontrollkommisjonen i klagesaker, </w:t>
            </w:r>
          </w:p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inkludert fremlegging/representasjon</w:t>
            </w:r>
          </w:p>
          <w:p w:rsidR="00EA66B3" w:rsidRDefault="001C4AD3">
            <w: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  <w:t>Minstekra</w:t>
            </w:r>
            <w: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  <w:t xml:space="preserve">v: 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5 uttalelser</w:t>
            </w:r>
          </w:p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vMerge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Sign</w:t>
            </w:r>
            <w:r w:rsidR="00ED02E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8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1.6.4</w:t>
            </w: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/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7647" w:type="dxa"/>
            <w:gridSpan w:val="11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Søknader om forlengelse av tvunget vern etter 1 år</w:t>
            </w:r>
          </w:p>
          <w:p w:rsidR="00EA66B3" w:rsidRDefault="001C4AD3">
            <w: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  <w:t>Minstekra</w:t>
            </w:r>
            <w: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  <w:t>v: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 2 søknader</w:t>
            </w:r>
          </w:p>
          <w:p w:rsidR="00EA66B3" w:rsidRDefault="00EA66B3"/>
        </w:tc>
        <w:tc>
          <w:tcPr>
            <w:tcW w:w="1568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Sign</w:t>
            </w:r>
            <w:r w:rsidR="00ED02E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8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1.6.5</w:t>
            </w: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/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7647" w:type="dxa"/>
            <w:gridSpan w:val="11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3 måneders kontrollvurdering</w:t>
            </w:r>
          </w:p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Minstekrav: 2 kontrollvurderinger</w:t>
            </w:r>
          </w:p>
          <w:p w:rsidR="00EA66B3" w:rsidRDefault="00EA66B3"/>
        </w:tc>
        <w:tc>
          <w:tcPr>
            <w:tcW w:w="1568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Sign</w:t>
            </w:r>
            <w:r w:rsidR="00ED02E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7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8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1.6.6</w:t>
            </w: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7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/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7647" w:type="dxa"/>
            <w:gridSpan w:val="11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Vedtak eller vurdering av vedtak etter </w:t>
            </w:r>
          </w:p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Pasientrettighetsloven § 4a</w:t>
            </w:r>
          </w:p>
          <w:p w:rsidR="00EA66B3" w:rsidRDefault="001C4AD3">
            <w: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  <w:t>Minstekrav: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 1 vedtak eller vurdering av vedtak</w:t>
            </w:r>
          </w:p>
          <w:p w:rsidR="00EA66B3" w:rsidRDefault="00EA66B3"/>
        </w:tc>
        <w:tc>
          <w:tcPr>
            <w:tcW w:w="1568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51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Sign</w:t>
            </w:r>
            <w:r w:rsidR="00ED02E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6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51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7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8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7647" w:type="dxa"/>
            <w:gridSpan w:val="11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  <w:t>2. Kommunikasjon og undervisning</w:t>
            </w:r>
          </w:p>
        </w:tc>
        <w:tc>
          <w:tcPr>
            <w:tcW w:w="850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8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bCs/>
                <w:kern w:val="3"/>
                <w:sz w:val="24"/>
                <w:szCs w:val="24"/>
                <w:lang w:eastAsia="zh-CN" w:bidi="hi-IN"/>
              </w:rPr>
              <w:t>2.1</w:t>
            </w: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7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/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7647" w:type="dxa"/>
            <w:gridSpan w:val="11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Undervisning for personalet</w:t>
            </w:r>
          </w:p>
          <w:p w:rsidR="00EA66B3" w:rsidRDefault="001C4AD3">
            <w: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  <w:t>Minstekrav: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 3 undervisninger</w:t>
            </w:r>
          </w:p>
          <w:p w:rsidR="00EA66B3" w:rsidRDefault="00EA66B3"/>
        </w:tc>
        <w:tc>
          <w:tcPr>
            <w:tcW w:w="1568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Sign</w:t>
            </w:r>
            <w:r w:rsidR="00ED02E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7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8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2.2</w:t>
            </w: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7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/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7647" w:type="dxa"/>
            <w:gridSpan w:val="11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Undervisning for pårørende og pasienter</w:t>
            </w:r>
          </w:p>
          <w:p w:rsidR="00EA66B3" w:rsidRDefault="001C4AD3">
            <w: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  <w:t>Minstekrav: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 1 undervisning</w:t>
            </w:r>
          </w:p>
          <w:p w:rsidR="00EA66B3" w:rsidRDefault="00EA66B3"/>
        </w:tc>
        <w:tc>
          <w:tcPr>
            <w:tcW w:w="1568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Sign</w:t>
            </w:r>
            <w:r w:rsidR="00ED02E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7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8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2.3</w:t>
            </w: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7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/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7647" w:type="dxa"/>
            <w:gridSpan w:val="11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Samarbeid med tolk</w:t>
            </w:r>
          </w:p>
          <w:p w:rsidR="00EA66B3" w:rsidRDefault="001C4AD3">
            <w: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  <w:t>Minstekrav: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 5 samarbeid</w:t>
            </w:r>
          </w:p>
          <w:p w:rsidR="00EA66B3" w:rsidRDefault="00EA66B3"/>
        </w:tc>
        <w:tc>
          <w:tcPr>
            <w:tcW w:w="1568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Sign</w:t>
            </w:r>
            <w:r w:rsidR="00ED02E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7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8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7647" w:type="dxa"/>
            <w:gridSpan w:val="11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  <w:t>3. Samarbeid</w:t>
            </w:r>
          </w:p>
        </w:tc>
        <w:tc>
          <w:tcPr>
            <w:tcW w:w="850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8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3.1</w:t>
            </w: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7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/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7647" w:type="dxa"/>
            <w:gridSpan w:val="11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Individuelle planer, inkludert pasienter i langtidsrehabilitering</w:t>
            </w:r>
          </w:p>
          <w:p w:rsidR="00EA66B3" w:rsidRDefault="001C4AD3">
            <w: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  <w:t>Minstekra</w:t>
            </w:r>
            <w: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  <w:t xml:space="preserve">v: 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5 individuelle planer</w:t>
            </w:r>
          </w:p>
          <w:p w:rsidR="00EA66B3" w:rsidRDefault="00EA66B3"/>
        </w:tc>
        <w:tc>
          <w:tcPr>
            <w:tcW w:w="1568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Sign</w:t>
            </w:r>
            <w:r w:rsidR="00ED02E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7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8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3.2</w:t>
            </w: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7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/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7647" w:type="dxa"/>
            <w:gridSpan w:val="11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Samarbeidsmøter med blant annet førstelinje </w:t>
            </w:r>
          </w:p>
          <w:p w:rsidR="00EA66B3" w:rsidRDefault="001C4AD3"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rundt individuellplan for minimum 2 pasienter</w:t>
            </w:r>
          </w:p>
          <w:p w:rsidR="00EA66B3" w:rsidRDefault="001C4AD3">
            <w: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  <w:t>Minstekra</w:t>
            </w:r>
            <w: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  <w:t xml:space="preserve">v: 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10 samarbeidsmøter</w:t>
            </w:r>
          </w:p>
          <w:p w:rsidR="00EA66B3" w:rsidRDefault="00EA66B3"/>
        </w:tc>
        <w:tc>
          <w:tcPr>
            <w:tcW w:w="1568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Sign</w:t>
            </w:r>
            <w:r w:rsidR="00ED02E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9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7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8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3.3</w:t>
            </w: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7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/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7647" w:type="dxa"/>
            <w:gridSpan w:val="11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Skriftlig rapport og vurdering av roller, utfordringer </w:t>
            </w:r>
          </w:p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fra samarbeidsmøter</w:t>
            </w:r>
          </w:p>
          <w:p w:rsidR="00EA66B3" w:rsidRDefault="001C4AD3">
            <w: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  <w:t>Minstekra</w:t>
            </w:r>
            <w: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  <w:t xml:space="preserve">v: 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2 skriftlige rapporter (for eksempel møtereferat)</w:t>
            </w:r>
          </w:p>
          <w:p w:rsidR="00EA66B3" w:rsidRDefault="00EA66B3"/>
        </w:tc>
        <w:tc>
          <w:tcPr>
            <w:tcW w:w="1568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/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Sign</w:t>
            </w:r>
            <w:r w:rsidR="00ED02E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7F7F7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7F7F7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F7F7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3.4</w:t>
            </w: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7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Cs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EA66B3">
            <w:pPr>
              <w:rPr>
                <w:rFonts w:ascii="Calibri" w:eastAsia="SimSun" w:hAnsi="Calibri" w:cs="Calibri"/>
                <w:bCs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EA66B3"/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5947" w:type="dxa"/>
            <w:gridSpan w:val="9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Ambulante saker alene og sammen med andre, herunder arbeid utenfor institusjon med langtidspasienter</w:t>
            </w:r>
          </w:p>
          <w:p w:rsidR="00EA66B3" w:rsidRDefault="001C4AD3">
            <w: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  <w:t>Minstekra</w:t>
            </w:r>
            <w: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  <w:t xml:space="preserve">v: 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15 saker</w:t>
            </w:r>
          </w:p>
          <w:p w:rsidR="00EA66B3" w:rsidRDefault="00EA66B3"/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Sign</w:t>
            </w:r>
            <w:r w:rsidR="00ED02E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9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9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7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8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lastRenderedPageBreak/>
              <w:t>3.5</w:t>
            </w: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7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/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7647" w:type="dxa"/>
            <w:gridSpan w:val="11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Skriftlig rapport om hjemmebesøk hos egen pasient </w:t>
            </w:r>
          </w:p>
          <w:p w:rsidR="00EA66B3" w:rsidRDefault="001C4AD3">
            <w: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  <w:t>Minstekra</w:t>
            </w:r>
            <w: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  <w:t xml:space="preserve">v: 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2 rapporter</w:t>
            </w:r>
          </w:p>
          <w:p w:rsidR="00EA66B3" w:rsidRDefault="00EA66B3"/>
        </w:tc>
        <w:tc>
          <w:tcPr>
            <w:tcW w:w="1568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Sign</w:t>
            </w:r>
            <w:r w:rsidR="00ED02E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7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8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3.6</w:t>
            </w: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7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85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7647" w:type="dxa"/>
            <w:gridSpan w:val="11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Strukturert informasjon til pårørende (individuelt eller gruppe)</w:t>
            </w:r>
          </w:p>
          <w:p w:rsidR="00EA66B3" w:rsidRDefault="001C4AD3">
            <w: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  <w:t>Minstekra</w:t>
            </w:r>
            <w: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  <w:t xml:space="preserve">v: 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10 </w:t>
            </w:r>
          </w:p>
          <w:p w:rsidR="00EA66B3" w:rsidRDefault="00EA66B3"/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Sign</w:t>
            </w:r>
            <w:r w:rsidR="00ED02E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9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7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8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3.7</w:t>
            </w: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7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/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7647" w:type="dxa"/>
            <w:gridSpan w:val="11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Pårørendesamtaler: innhente opplysninger og informere. </w:t>
            </w:r>
          </w:p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To skriftlige rapporter med diskusjon av juridiske forhold, </w:t>
            </w:r>
          </w:p>
          <w:p w:rsidR="00EA66B3" w:rsidRDefault="001C4AD3"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som taushetsplikt vs informasjonsplikt.</w:t>
            </w:r>
          </w:p>
          <w:p w:rsidR="00EA66B3" w:rsidRDefault="001C4AD3">
            <w: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  <w:t>Minstekra</w:t>
            </w:r>
            <w: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  <w:t>v: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 10 pårørendesamtaler hvorav 2 med skriftlig rapport</w:t>
            </w:r>
          </w:p>
          <w:p w:rsidR="00EA66B3" w:rsidRDefault="00EA66B3"/>
        </w:tc>
        <w:tc>
          <w:tcPr>
            <w:tcW w:w="1568" w:type="dxa"/>
            <w:gridSpan w:val="6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Sign</w:t>
            </w:r>
            <w:r w:rsidR="00ED02E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9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/>
        </w:tc>
        <w:tc>
          <w:tcPr>
            <w:tcW w:w="1568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Skriftlig</w:t>
            </w:r>
          </w:p>
        </w:tc>
        <w:tc>
          <w:tcPr>
            <w:tcW w:w="169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/>
        </w:tc>
        <w:tc>
          <w:tcPr>
            <w:tcW w:w="1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7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8" w:type="dxa"/>
            <w:gridSpan w:val="4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3.8</w:t>
            </w:r>
          </w:p>
        </w:tc>
        <w:tc>
          <w:tcPr>
            <w:tcW w:w="846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7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vMerge w:val="restar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/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7647" w:type="dxa"/>
            <w:gridSpan w:val="11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Legeerklæringer til offentlig trygde- og sosialvesen </w:t>
            </w:r>
          </w:p>
          <w:p w:rsidR="00EA66B3" w:rsidRDefault="001C4AD3"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om ulike forhold hvorav minst 2 gjennomgås med veileder</w:t>
            </w:r>
          </w:p>
          <w:p w:rsidR="00EA66B3" w:rsidRDefault="001C4AD3">
            <w: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Minstekra</w:t>
            </w:r>
            <w: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  <w:t xml:space="preserve">v: 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20 legeerklæringer, hvorav minst 2 er gjennomgått med veileder</w:t>
            </w:r>
          </w:p>
          <w:p w:rsidR="00EA66B3" w:rsidRDefault="00EA66B3"/>
        </w:tc>
        <w:tc>
          <w:tcPr>
            <w:tcW w:w="1568" w:type="dxa"/>
            <w:gridSpan w:val="6"/>
            <w:vMerge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Sign</w:t>
            </w:r>
            <w:r w:rsidR="00ED02E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9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9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Med veileder</w:t>
            </w:r>
          </w:p>
        </w:tc>
        <w:tc>
          <w:tcPr>
            <w:tcW w:w="169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EA66B3" w:rsidRDefault="00EA66B3">
      <w:pPr>
        <w:pageBreakBefore/>
      </w:pPr>
    </w:p>
    <w:tbl>
      <w:tblPr>
        <w:tblW w:w="10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"/>
        <w:gridCol w:w="848"/>
        <w:gridCol w:w="850"/>
        <w:gridCol w:w="849"/>
        <w:gridCol w:w="849"/>
        <w:gridCol w:w="849"/>
        <w:gridCol w:w="850"/>
        <w:gridCol w:w="849"/>
        <w:gridCol w:w="849"/>
        <w:gridCol w:w="849"/>
        <w:gridCol w:w="849"/>
        <w:gridCol w:w="692"/>
        <w:gridCol w:w="606"/>
        <w:gridCol w:w="850"/>
      </w:tblGrid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9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0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642" w:type="dxa"/>
            <w:gridSpan w:val="9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1C4AD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  <w:t>4. Helsefremmende arbeid og samfunnsmedisin</w:t>
            </w: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9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0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4.1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41" w:type="dxa"/>
            <w:gridSpan w:val="2"/>
            <w:vMerge w:val="restar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/>
        </w:tc>
        <w:tc>
          <w:tcPr>
            <w:tcW w:w="60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2014"/>
        </w:trPr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944" w:type="dxa"/>
            <w:gridSpan w:val="7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For minimum 2 av følgende instanser må dokumenters kontakt: 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br/>
              <w:t>a) Barnevern, ivaretakelse av barn av psykisk syke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br/>
              <w:t>b) politi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br/>
              <w:t>c) sosialvesen, anvendelse sosiallovgivning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br/>
              <w:t>d) helsemyndigheter som helsetilsynet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br/>
              <w:t>e) legemiddelverk (bivirkninger etc)</w:t>
            </w:r>
          </w:p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1C4AD3">
            <w: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  <w:t>Minstekra</w:t>
            </w:r>
            <w: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  <w:t xml:space="preserve">v: 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2 instanser kontaktet</w:t>
            </w:r>
          </w:p>
          <w:p w:rsidR="00EA66B3" w:rsidRDefault="00EA66B3"/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0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Instans</w:t>
            </w:r>
          </w:p>
        </w:tc>
        <w:tc>
          <w:tcPr>
            <w:tcW w:w="42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0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Sign</w:t>
            </w:r>
            <w:r w:rsidR="00ED02E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424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8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0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9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0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4.2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41" w:type="dxa"/>
            <w:gridSpan w:val="2"/>
            <w:vMerge w:val="restar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/>
        </w:tc>
        <w:tc>
          <w:tcPr>
            <w:tcW w:w="60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2014"/>
        </w:trPr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944" w:type="dxa"/>
            <w:gridSpan w:val="7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Gitt undervisning/generell informasjon om psykiske lidelser til minimum 2 av følgende grupper:                                       </w:t>
            </w:r>
          </w:p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a) Samfunnet generelt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br/>
              <w:t>b) Pårørende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br/>
              <w:t>c) Pasienter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br/>
              <w:t>d) Samarbeidspartnere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br/>
              <w:t>e) Kolleger</w:t>
            </w:r>
          </w:p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1C4AD3">
            <w: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  <w:t>Minstekra</w:t>
            </w:r>
            <w: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  <w:t xml:space="preserve">v: 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2 undervisninger/informasjon</w:t>
            </w:r>
          </w:p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0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Gruppe</w:t>
            </w:r>
          </w:p>
        </w:tc>
        <w:tc>
          <w:tcPr>
            <w:tcW w:w="42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0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Sign</w:t>
            </w:r>
            <w:r w:rsidR="00ED02E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424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8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0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9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0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642" w:type="dxa"/>
            <w:gridSpan w:val="9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  <w:t>5. Ledelse og administrasjon</w:t>
            </w: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9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0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5.1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41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/>
        </w:tc>
        <w:tc>
          <w:tcPr>
            <w:tcW w:w="60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642" w:type="dxa"/>
            <w:gridSpan w:val="9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Henvisninger vurdert for rett til helsehjelp</w:t>
            </w:r>
          </w:p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allmenpsykiatrisk poliklinikk </w:t>
            </w:r>
          </w:p>
          <w:p w:rsidR="00EA66B3" w:rsidRDefault="001C4AD3">
            <w: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  <w:t>Minstekra</w:t>
            </w:r>
            <w: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  <w:t xml:space="preserve">v: 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vurdering av 10 henvisninger</w:t>
            </w:r>
          </w:p>
          <w:p w:rsidR="00EA66B3" w:rsidRDefault="00EA66B3"/>
        </w:tc>
        <w:tc>
          <w:tcPr>
            <w:tcW w:w="1541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0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Sign</w:t>
            </w:r>
            <w:r w:rsidR="00ED02E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0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9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9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0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9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0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5.2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41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/>
        </w:tc>
        <w:tc>
          <w:tcPr>
            <w:tcW w:w="60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944" w:type="dxa"/>
            <w:gridSpan w:val="7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Henvisninger vurdert for rett til helsehjelp døgnavdeling</w:t>
            </w:r>
          </w:p>
          <w:p w:rsidR="00EA66B3" w:rsidRDefault="001C4AD3">
            <w: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  <w:t>Minstekra</w:t>
            </w:r>
            <w:r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  <w:t xml:space="preserve">v: 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vurdering av 5 henvisninger</w:t>
            </w: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41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0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Sign</w:t>
            </w:r>
            <w:r w:rsidR="00ED02E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0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9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0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642" w:type="dxa"/>
            <w:gridSpan w:val="9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  <w:t>6. Akademia</w:t>
            </w: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9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0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6.1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41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/>
        </w:tc>
        <w:tc>
          <w:tcPr>
            <w:tcW w:w="60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642" w:type="dxa"/>
            <w:gridSpan w:val="9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Skriftlig forskningsrelatert arbeid 5-10 sider </w:t>
            </w:r>
          </w:p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41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0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Sign</w:t>
            </w:r>
            <w:r w:rsidR="00ED02E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0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9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0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642" w:type="dxa"/>
            <w:gridSpan w:val="9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6.2</w:t>
            </w:r>
          </w:p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Skriftlig arbeid om kvalitetsforbedringsarbeid; 4-8 sider</w:t>
            </w:r>
          </w:p>
        </w:tc>
        <w:tc>
          <w:tcPr>
            <w:tcW w:w="1541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0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Sign</w:t>
            </w:r>
            <w:r w:rsidR="00ED02E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0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9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0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642" w:type="dxa"/>
            <w:gridSpan w:val="9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  <w:t>7. Profesjonalitet</w:t>
            </w: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9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0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41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/>
        </w:tc>
        <w:tc>
          <w:tcPr>
            <w:tcW w:w="60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/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642" w:type="dxa"/>
            <w:gridSpan w:val="9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Skriftlig arbeid 2-4 sider om f. eks. rammevilkår, </w:t>
            </w:r>
          </w:p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definisjoner, jus, etikk, grenseoverskridelser</w:t>
            </w:r>
          </w:p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41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0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jc w:val="right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Sign</w:t>
            </w:r>
            <w:r w:rsidR="00ED02E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0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EA66B3">
            <w:pPr>
              <w:rPr>
                <w:rFonts w:ascii="Calibri" w:eastAsia="SimSun" w:hAnsi="Calibri" w:cs="Calibri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EA66B3">
            <w:pPr>
              <w:rPr>
                <w:rFonts w:ascii="Calibri" w:eastAsia="SimSun" w:hAnsi="Calibri" w:cs="Calibri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EA66B3" w:rsidRDefault="00EA66B3">
            <w:pPr>
              <w:rPr>
                <w:rFonts w:ascii="Calibri" w:eastAsia="SimSun" w:hAnsi="Calibri" w:cs="Calibri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9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0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89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9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0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89" w:type="dxa"/>
            <w:gridSpan w:val="2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49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9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0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EA66B3" w:rsidRDefault="00EA66B3">
      <w:pPr>
        <w:pageBreakBefore/>
      </w:pPr>
    </w:p>
    <w:tbl>
      <w:tblPr>
        <w:tblW w:w="93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"/>
        <w:gridCol w:w="851"/>
        <w:gridCol w:w="850"/>
        <w:gridCol w:w="850"/>
        <w:gridCol w:w="850"/>
        <w:gridCol w:w="851"/>
        <w:gridCol w:w="4252"/>
      </w:tblGrid>
      <w:tr w:rsidR="00EA66B3">
        <w:tblPrEx>
          <w:tblCellMar>
            <w:top w:w="0" w:type="dxa"/>
            <w:bottom w:w="0" w:type="dxa"/>
          </w:tblCellMar>
        </w:tblPrEx>
        <w:tc>
          <w:tcPr>
            <w:tcW w:w="9382" w:type="dxa"/>
            <w:gridSpan w:val="7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</w:rPr>
              <w:t>Jeg bekrefter at opplysningene i attestasjonsskjema er korrekte</w:t>
            </w: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7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25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7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25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9382" w:type="dxa"/>
            <w:gridSpan w:val="7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</w:rPr>
              <w:t>Sted:..............................................</w:t>
            </w: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7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25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9382" w:type="dxa"/>
            <w:gridSpan w:val="7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</w:rPr>
              <w:t>Dato:.......................................</w:t>
            </w: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7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25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7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25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c>
          <w:tcPr>
            <w:tcW w:w="9382" w:type="dxa"/>
            <w:gridSpan w:val="7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1C4AD3">
            <w:pPr>
              <w:rPr>
                <w:rFonts w:ascii="Calibri" w:eastAsia="SimSun" w:hAnsi="Calibri" w:cs="Calibri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</w:rPr>
              <w:t>Lege i spesialisering:...............................</w:t>
            </w: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7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25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66B3" w:rsidRDefault="00EA66B3">
            <w:pP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EA66B3" w:rsidRDefault="00EA66B3">
      <w:pPr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</w:p>
    <w:tbl>
      <w:tblPr>
        <w:tblW w:w="92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7193"/>
      </w:tblGrid>
      <w:tr w:rsidR="00EA66B3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Institusjon, avdeling: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Tidsrom: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Tjenesteområde: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</w:pPr>
            <w:r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Navn +signatur klinisk veileder:</w:t>
            </w: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Undertegnede kan dokumentere at opplysningene i attestasjonsskjema for overnevnte tjenestested er korrekte: </w:t>
            </w: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Signatur medisinskfaglig ansvarlig overlege + stempel: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Undertegnede kan dokumentere at opplysningene i attestasjonsskjema for overnevnte tjenestested er korrekte: </w:t>
            </w: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</w:pP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</w:tbl>
    <w:p w:rsidR="00EA66B3" w:rsidRDefault="00EA66B3">
      <w:pPr>
        <w:rPr>
          <w:rFonts w:ascii="Calibri" w:hAnsi="Calibri" w:cs="Calibri"/>
          <w:sz w:val="22"/>
          <w:szCs w:val="22"/>
          <w:lang w:eastAsia="en-US"/>
        </w:rPr>
      </w:pPr>
    </w:p>
    <w:p w:rsidR="00EA66B3" w:rsidRDefault="00EA66B3">
      <w:pPr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92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7193"/>
      </w:tblGrid>
      <w:tr w:rsidR="00EA66B3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Institusjon, avdeling: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Tidsrom: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Tjenesteområde: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95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Navn +signatur klinisk veileder:</w:t>
            </w: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Undertegnede kan dokumentere at opplysningene i attestasjonsskjema for overnevnte tjenestested er korrekte: </w:t>
            </w: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Signatur medisinskfaglig ansvarlig overlege + stempel: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Undertegnede kan dokumentere at opplysningene i attestasjonsskjema for overnevnte tjenestested er korrekte: </w:t>
            </w: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</w:pP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</w:tbl>
    <w:p w:rsidR="00EA66B3" w:rsidRDefault="00EA66B3">
      <w:pPr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</w:p>
    <w:p w:rsidR="00EA66B3" w:rsidRDefault="00EA66B3">
      <w:pPr>
        <w:pageBreakBefore/>
        <w:widowControl/>
        <w:suppressAutoHyphens w:val="0"/>
        <w:autoSpaceDE/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</w:p>
    <w:tbl>
      <w:tblPr>
        <w:tblW w:w="92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7193"/>
      </w:tblGrid>
      <w:tr w:rsidR="00EA66B3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Institusjon, avdeling: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Tidsrom: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Tjenesteområde: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Navn +signatur klinisk veileder:</w:t>
            </w: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Undertegnede kan dokumentere at opplysningene i attestasjonsskjema for overnevnte tjenestested er korrekte: </w:t>
            </w: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Signatur medisinskfaglig ansvarlig overlege + stempel: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Undertegnede kan dokumentere at opplysningene i attestasjonsskjema for overnevnte tjenestested er korrekte: </w:t>
            </w: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</w:pP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</w:tbl>
    <w:p w:rsidR="00EA66B3" w:rsidRDefault="00EA66B3">
      <w:pPr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</w:p>
    <w:tbl>
      <w:tblPr>
        <w:tblW w:w="92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7193"/>
      </w:tblGrid>
      <w:tr w:rsidR="00EA66B3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Institusjon, avdeling: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Tidsrom: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Tjenesteområde: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Navn +signatur klinisk veileder:</w:t>
            </w: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Undertegnede kan dokumentere at opplysningene i attestasjonsskjema for overnevnte tjenestested er korrekte: </w:t>
            </w: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Signatur medisinskfaglig ansvarlig overlege + stempel: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Undertegnede kan dokumentere at opplysningene i attestasjonsskjema for overnevnte tjenestested er korrekte: </w:t>
            </w: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</w:pP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</w:tbl>
    <w:p w:rsidR="00EA66B3" w:rsidRDefault="00EA66B3">
      <w:pPr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</w:p>
    <w:tbl>
      <w:tblPr>
        <w:tblW w:w="92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7193"/>
      </w:tblGrid>
      <w:tr w:rsidR="00EA66B3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Institusjon, avdeling: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Tidsrom: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Tjenesteområde: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Navn + signatur klinisk veileder:</w:t>
            </w: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Undertegnede kan dokumentere at opplysningene i attestasjonsskjema for overnevnte tjenestested er korrekte: </w:t>
            </w: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Signatur medisinskfaglig ansvarlig overlege + stempel: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Undertegnede kan dokumentere at opplysningene i attestasjonsskjema for overnevnte tjenestested er korrekte: </w:t>
            </w: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</w:pP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</w:tbl>
    <w:p w:rsidR="00EA66B3" w:rsidRDefault="00EA66B3">
      <w:pPr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</w:p>
    <w:p w:rsidR="00EA66B3" w:rsidRDefault="00EA66B3">
      <w:pPr>
        <w:pageBreakBefore/>
        <w:widowControl/>
        <w:suppressAutoHyphens w:val="0"/>
        <w:autoSpaceDE/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</w:p>
    <w:tbl>
      <w:tblPr>
        <w:tblW w:w="92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7193"/>
      </w:tblGrid>
      <w:tr w:rsidR="00EA66B3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Institusjon, avdeling: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Tidsrom: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Tjenesteområde: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Navn + signatur klinisk veileder:</w:t>
            </w: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Undertegnede kan dokumentere at opplysningene i attestasjonsskjema for overnevnte tjenestested er korrekte: </w:t>
            </w: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Signatur medisinskfaglig ansvarlig overlege + stempel: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Undertegnede kan dokumentere at opplysningene i attestasjonsskjema for overnevnte tjenestested er korrekte: </w:t>
            </w: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</w:pP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</w:tbl>
    <w:p w:rsidR="00EA66B3" w:rsidRDefault="00EA66B3">
      <w:pPr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</w:p>
    <w:tbl>
      <w:tblPr>
        <w:tblW w:w="92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7193"/>
      </w:tblGrid>
      <w:tr w:rsidR="00EA66B3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Institusjon, avdeling: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Tidsrom: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Tjenesteområde: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Navn + signatur klinisk veileder:</w:t>
            </w: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Undertegnede kan dokumentere at opplysningene i attestasjonsskjema for overnevnte tjenestested er korrekte: </w:t>
            </w: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Signatur medisinskfaglig ansvarlig overlege + stempel: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Undertegnede kan dokumentere at opplysningene i attestasjonsskjema for overnevnte tjenestested er korrekte: </w:t>
            </w: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</w:pP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</w:tbl>
    <w:p w:rsidR="00EA66B3" w:rsidRDefault="00EA66B3">
      <w:pPr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</w:p>
    <w:tbl>
      <w:tblPr>
        <w:tblW w:w="92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7193"/>
      </w:tblGrid>
      <w:tr w:rsidR="00EA66B3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Institusjon, avdeling: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Tidsrom: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Tjenesteområde: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Navn + signatur klinisk veileder:</w:t>
            </w: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Undertegnede kan dokumentere at opplysningene i attestasjonsskjema for overnevnte tjenestested er korrekte: </w:t>
            </w: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Signatur medisinskfaglig ansvarlig overlege + stempel: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Undertegnede kan dokumentere at opplysningene i attestasjonsskjema for overnevnte tjenestested er korrekte: </w:t>
            </w: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</w:pP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</w:tbl>
    <w:p w:rsidR="00EA66B3" w:rsidRDefault="00EA66B3">
      <w:pPr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</w:p>
    <w:p w:rsidR="00EA66B3" w:rsidRDefault="00EA66B3">
      <w:pPr>
        <w:pageBreakBefore/>
        <w:widowControl/>
        <w:suppressAutoHyphens w:val="0"/>
        <w:autoSpaceDE/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</w:p>
    <w:tbl>
      <w:tblPr>
        <w:tblW w:w="92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7193"/>
      </w:tblGrid>
      <w:tr w:rsidR="00EA66B3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Institusjon, avdeling: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Tidsrom: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Tjenesteområde: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Navn +signatur klinisk veileder:</w:t>
            </w: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Undertegnede kan dokumentere at opplysningene i attestasjonsskjema for overnevnte tjenestested er korrekte: </w:t>
            </w: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Signatur medisinskfaglig ansvarlig overlege + stempel: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Undertegnede kan dokumentere at opplysningene i attestasjonsskjema for overnevnte tjenestested er korrekte: </w:t>
            </w: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</w:pP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</w:tbl>
    <w:p w:rsidR="00EA66B3" w:rsidRDefault="00EA66B3">
      <w:pPr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</w:p>
    <w:tbl>
      <w:tblPr>
        <w:tblW w:w="92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7193"/>
      </w:tblGrid>
      <w:tr w:rsidR="00EA66B3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Institusjon, avdeling: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Tidsrom: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Tjenesteområde: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Navn + signatur klinisk veileder:</w:t>
            </w: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Undertegnede kan dokumentere at opplysningene i attestasjonsskjema for overnevnte tjenestested er korrekte: </w:t>
            </w: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Signatur medisinskfaglig ansvarlig overlege + stempel: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Undertegnede kan dokumentere at opplysningene i attestasjonsskjema for overnevnte tjenestested er korrekte: </w:t>
            </w: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</w:pP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</w:tbl>
    <w:p w:rsidR="00EA66B3" w:rsidRDefault="00EA66B3">
      <w:pPr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</w:p>
    <w:tbl>
      <w:tblPr>
        <w:tblW w:w="92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7193"/>
      </w:tblGrid>
      <w:tr w:rsidR="00EA66B3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Institusjon, avdeling: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Tidsrom: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Tjenesteområde: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Navn +signatur klinisk veileder:</w:t>
            </w: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Undertegnede kan dokumentere at opplysningene i attestasjonsskjema for overnevnte tjenestested er korrekte: </w:t>
            </w:r>
          </w:p>
        </w:tc>
      </w:tr>
      <w:tr w:rsidR="00EA66B3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Signatur medisinskfaglig ansvarlig overlege + stempel: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6B3" w:rsidRDefault="001C4AD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Undertegnede kan dokumentere at opplysningene i attestasjonsskjema for overnevnte tjenestested er korrekte: </w:t>
            </w: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</w:pP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:rsidR="00EA66B3" w:rsidRDefault="00EA66B3">
            <w:pPr>
              <w:widowControl/>
              <w:tabs>
                <w:tab w:val="left" w:pos="4528"/>
                <w:tab w:val="right" w:pos="6633"/>
              </w:tabs>
              <w:autoSpaceDE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</w:tbl>
    <w:p w:rsidR="00EA66B3" w:rsidRDefault="00EA66B3">
      <w:pPr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</w:p>
    <w:p w:rsidR="00EA66B3" w:rsidRDefault="00EA66B3">
      <w:pPr>
        <w:widowControl/>
        <w:suppressAutoHyphens w:val="0"/>
        <w:autoSpaceDE/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</w:p>
    <w:sectPr w:rsidR="00EA66B3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419" w:rsidRDefault="00CD1419">
      <w:r>
        <w:separator/>
      </w:r>
    </w:p>
  </w:endnote>
  <w:endnote w:type="continuationSeparator" w:id="0">
    <w:p w:rsidR="00CD1419" w:rsidRDefault="00CD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AD3" w:rsidRDefault="001C4AD3">
    <w:pPr>
      <w:pStyle w:val="Bunntekst"/>
      <w:jc w:val="right"/>
    </w:pPr>
    <w:r>
      <w:fldChar w:fldCharType="begin"/>
    </w:r>
    <w:r>
      <w:instrText xml:space="preserve"> PAGE </w:instrText>
    </w:r>
    <w:r>
      <w:fldChar w:fldCharType="separate"/>
    </w:r>
    <w:r w:rsidR="007F43E8">
      <w:rPr>
        <w:noProof/>
      </w:rPr>
      <w:t>1</w:t>
    </w:r>
    <w:r>
      <w:fldChar w:fldCharType="end"/>
    </w:r>
  </w:p>
  <w:p w:rsidR="001C4AD3" w:rsidRDefault="001C4AD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419" w:rsidRDefault="00CD1419">
      <w:r>
        <w:rPr>
          <w:color w:val="000000"/>
        </w:rPr>
        <w:separator/>
      </w:r>
    </w:p>
  </w:footnote>
  <w:footnote w:type="continuationSeparator" w:id="0">
    <w:p w:rsidR="00CD1419" w:rsidRDefault="00CD1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AD3" w:rsidRDefault="007F43E8">
    <w:pPr>
      <w:pStyle w:val="Topptekst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3657600</wp:posOffset>
          </wp:positionH>
          <wp:positionV relativeFrom="paragraph">
            <wp:posOffset>-6985</wp:posOffset>
          </wp:positionV>
          <wp:extent cx="2152650" cy="276225"/>
          <wp:effectExtent l="0" t="0" r="0" b="0"/>
          <wp:wrapSquare wrapText="bothSides"/>
          <wp:docPr id="1" name="Bilde 1" descr="Hdir_bakgrfil_BOKM_NY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Hdir_bakgrfil_BOKM_NY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AD3">
      <w:t xml:space="preserve">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autoHyphenation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6B3"/>
    <w:rsid w:val="00002825"/>
    <w:rsid w:val="001C4AD3"/>
    <w:rsid w:val="007F43E8"/>
    <w:rsid w:val="00CD1419"/>
    <w:rsid w:val="00EA66B3"/>
    <w:rsid w:val="00ED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BD29ABB-6D90-4B5A-8C97-55AE9E22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widowControl w:val="0"/>
      <w:suppressAutoHyphens/>
      <w:autoSpaceDE w:val="0"/>
      <w:autoSpaceDN w:val="0"/>
      <w:textAlignment w:val="baseline"/>
    </w:pPr>
    <w:rPr>
      <w:rFonts w:ascii="Times Roman" w:hAnsi="Times Roman" w:cs="Times Roman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kildelisteoverskrift">
    <w:name w:val="kildelisteoverskrift"/>
    <w:basedOn w:val="Normal"/>
    <w:pPr>
      <w:tabs>
        <w:tab w:val="right" w:pos="9360"/>
      </w:tabs>
    </w:pPr>
    <w:rPr>
      <w:lang w:val="en-US"/>
    </w:rPr>
  </w:style>
  <w:style w:type="paragraph" w:styleId="Brdtekst2">
    <w:name w:val="Body Text 2"/>
    <w:basedOn w:val="Normal"/>
    <w:pPr>
      <w:tabs>
        <w:tab w:val="left" w:pos="-720"/>
      </w:tabs>
    </w:pPr>
    <w:rPr>
      <w:b/>
      <w:bCs/>
      <w:i/>
      <w:iCs/>
      <w:sz w:val="20"/>
      <w:szCs w:val="20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unninfo">
    <w:name w:val="Bunninfo"/>
    <w:pPr>
      <w:suppressAutoHyphens/>
      <w:autoSpaceDN w:val="0"/>
      <w:ind w:right="-682"/>
      <w:textAlignment w:val="baseline"/>
    </w:pPr>
    <w:rPr>
      <w:rFonts w:ascii="Arial" w:eastAsia="Times" w:hAnsi="Arial"/>
      <w:color w:val="008080"/>
      <w:sz w:val="19"/>
      <w:lang w:val="en-GB" w:eastAsia="en-US"/>
    </w:rPr>
  </w:style>
  <w:style w:type="paragraph" w:customStyle="1" w:styleId="Overskriftbunninfo">
    <w:name w:val="Overskrift bunninfo"/>
    <w:basedOn w:val="Bunninfo"/>
    <w:next w:val="Bunninfo"/>
    <w:rPr>
      <w:b/>
    </w:r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Overskrift">
    <w:name w:val="Overskrift"/>
    <w:basedOn w:val="Normal"/>
    <w:next w:val="Brdtekst"/>
    <w:pPr>
      <w:keepNext/>
      <w:autoSpaceDE/>
      <w:spacing w:before="240" w:after="120"/>
    </w:pPr>
    <w:rPr>
      <w:rFonts w:ascii="Arial" w:eastAsia="Microsoft YaHei" w:hAnsi="Arial" w:cs="Mangal"/>
      <w:kern w:val="3"/>
      <w:sz w:val="28"/>
      <w:szCs w:val="28"/>
      <w:lang w:eastAsia="zh-CN" w:bidi="hi-IN"/>
    </w:rPr>
  </w:style>
  <w:style w:type="paragraph" w:styleId="Brdtekst">
    <w:name w:val="Body Text"/>
    <w:basedOn w:val="Normal"/>
    <w:pPr>
      <w:autoSpaceDE/>
      <w:spacing w:after="12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BrdtekstTegn">
    <w:name w:val="Brødtekst Tegn"/>
    <w:rPr>
      <w:rFonts w:eastAsia="SimSun" w:cs="Mangal"/>
      <w:kern w:val="3"/>
      <w:sz w:val="24"/>
      <w:szCs w:val="24"/>
      <w:lang w:eastAsia="zh-CN" w:bidi="hi-IN"/>
    </w:rPr>
  </w:style>
  <w:style w:type="paragraph" w:styleId="Liste">
    <w:name w:val="List"/>
    <w:basedOn w:val="Brdtekst"/>
  </w:style>
  <w:style w:type="paragraph" w:styleId="Bildetekst">
    <w:name w:val="caption"/>
    <w:basedOn w:val="Normal"/>
    <w:pPr>
      <w:suppressLineNumbers/>
      <w:autoSpaceDE/>
      <w:spacing w:before="120" w:after="120"/>
    </w:pPr>
    <w:rPr>
      <w:rFonts w:ascii="Times New Roman" w:eastAsia="SimSun" w:hAnsi="Times New Roman" w:cs="Mangal"/>
      <w:i/>
      <w:iCs/>
      <w:kern w:val="3"/>
      <w:sz w:val="24"/>
      <w:szCs w:val="24"/>
      <w:lang w:eastAsia="zh-CN" w:bidi="hi-IN"/>
    </w:rPr>
  </w:style>
  <w:style w:type="paragraph" w:customStyle="1" w:styleId="Register">
    <w:name w:val="Register"/>
    <w:basedOn w:val="Normal"/>
    <w:pPr>
      <w:suppressLineNumbers/>
      <w:autoSpaceDE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ellinnhold">
    <w:name w:val="Tabellinnhold"/>
    <w:basedOn w:val="Normal"/>
    <w:pPr>
      <w:suppressLineNumbers/>
      <w:autoSpaceDE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elloverskrift">
    <w:name w:val="Tabelloverskrift"/>
    <w:basedOn w:val="Tabellinnhold"/>
    <w:pPr>
      <w:jc w:val="center"/>
    </w:pPr>
    <w:rPr>
      <w:b/>
      <w:bCs/>
    </w:rPr>
  </w:style>
  <w:style w:type="character" w:customStyle="1" w:styleId="BunntekstTegn">
    <w:name w:val="Bunntekst Tegn"/>
    <w:rPr>
      <w:rFonts w:ascii="Times Roman" w:hAnsi="Times Roman" w:cs="Times Roman"/>
      <w:sz w:val="26"/>
      <w:szCs w:val="26"/>
    </w:rPr>
  </w:style>
  <w:style w:type="character" w:styleId="Merknadsreferanse">
    <w:name w:val="annotation reference"/>
    <w:rPr>
      <w:sz w:val="16"/>
      <w:szCs w:val="16"/>
    </w:rPr>
  </w:style>
  <w:style w:type="paragraph" w:styleId="Merknadstekst">
    <w:name w:val="annotation text"/>
    <w:basedOn w:val="Normal"/>
    <w:rPr>
      <w:sz w:val="20"/>
      <w:szCs w:val="20"/>
    </w:rPr>
  </w:style>
  <w:style w:type="character" w:customStyle="1" w:styleId="MerknadstekstTegn">
    <w:name w:val="Merknadstekst Tegn"/>
    <w:rPr>
      <w:rFonts w:ascii="Times Roman" w:hAnsi="Times Roman" w:cs="Times Roman"/>
    </w:rPr>
  </w:style>
  <w:style w:type="paragraph" w:styleId="Kommentaremne">
    <w:name w:val="annotation subject"/>
    <w:basedOn w:val="Merknadstekst"/>
    <w:next w:val="Merknadstekst"/>
    <w:rPr>
      <w:b/>
      <w:bCs/>
    </w:rPr>
  </w:style>
  <w:style w:type="character" w:customStyle="1" w:styleId="KommentaremneTegn">
    <w:name w:val="Kommentaremne Tegn"/>
    <w:rPr>
      <w:rFonts w:ascii="Times Roman" w:hAnsi="Times Roman" w:cs="Times Roman"/>
      <w:b/>
      <w:bCs/>
    </w:rPr>
  </w:style>
  <w:style w:type="paragraph" w:styleId="Listeavsnitt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1FE3683731FC4698A7CE6B8DF426FB" ma:contentTypeVersion="1" ma:contentTypeDescription="Opprett et nytt dokument." ma:contentTypeScope="" ma:versionID="1aa839f3bdcca6d6c4cf788e530946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274C32C-6BE6-4CFD-BBA6-94E3F7909B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1743EA-451E-495D-A801-8943AF6AB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3FD3E7-924C-41A2-9117-B35C86116609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2514</Words>
  <Characters>13328</Characters>
  <Application>Microsoft Office Word</Application>
  <DocSecurity>4</DocSecurity>
  <Lines>111</Lines>
  <Paragraphs>31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SØKNAD OM SPESIALISTGODKJENNING FOR LEGE</vt:lpstr>
    </vt:vector>
  </TitlesOfParts>
  <Company>Helsedirektoratet</Company>
  <LinksUpToDate>false</LinksUpToDate>
  <CharactersWithSpaces>15811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SPESIALISTGODKJENNING FOR LEGE</dc:title>
  <dc:subject/>
  <dc:creator>Maria Therese Bastiansen</dc:creator>
  <cp:keywords/>
  <cp:lastModifiedBy>Gry Rundhaug Borge</cp:lastModifiedBy>
  <cp:revision>2</cp:revision>
  <cp:lastPrinted>2016-04-29T09:55:00Z</cp:lastPrinted>
  <dcterms:created xsi:type="dcterms:W3CDTF">2018-04-18T10:10:00Z</dcterms:created>
  <dcterms:modified xsi:type="dcterms:W3CDTF">2018-04-18T10:10:00Z</dcterms:modified>
</cp:coreProperties>
</file>